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3B544" w14:textId="77777777" w:rsidR="00485565" w:rsidRPr="00485565" w:rsidRDefault="00485565" w:rsidP="00485565">
      <w:pPr>
        <w:spacing w:line="408" w:lineRule="auto"/>
        <w:ind w:left="120"/>
        <w:jc w:val="center"/>
      </w:pPr>
      <w:bookmarkStart w:id="0" w:name="block-187763"/>
      <w:r w:rsidRPr="00485565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286DC985" w14:textId="77777777" w:rsidR="00485565" w:rsidRPr="00485565" w:rsidRDefault="00485565" w:rsidP="00485565">
      <w:pPr>
        <w:spacing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0"/>
        </w:rPr>
      </w:pPr>
      <w:r w:rsidRPr="00485565">
        <w:rPr>
          <w:rFonts w:ascii="Times New Roman" w:hAnsi="Times New Roman"/>
          <w:b/>
          <w:color w:val="000000"/>
          <w:sz w:val="24"/>
          <w:szCs w:val="20"/>
        </w:rPr>
        <w:t xml:space="preserve">‌‌‌Министерство общего и профессионального образования Ростовской области </w:t>
      </w:r>
    </w:p>
    <w:p w14:paraId="16D8C8AA" w14:textId="77777777" w:rsidR="00485565" w:rsidRPr="00485565" w:rsidRDefault="00485565" w:rsidP="00485565">
      <w:pPr>
        <w:spacing w:line="408" w:lineRule="auto"/>
        <w:ind w:left="120"/>
        <w:jc w:val="center"/>
        <w:rPr>
          <w:sz w:val="20"/>
          <w:szCs w:val="20"/>
        </w:rPr>
      </w:pPr>
      <w:r w:rsidRPr="00485565">
        <w:rPr>
          <w:rFonts w:ascii="Times New Roman" w:hAnsi="Times New Roman"/>
          <w:b/>
          <w:color w:val="000000"/>
          <w:sz w:val="24"/>
          <w:szCs w:val="20"/>
        </w:rPr>
        <w:t>Муниципальное учреждение Управление Образования Миллеровского района</w:t>
      </w:r>
    </w:p>
    <w:p w14:paraId="1596D0F7" w14:textId="77777777" w:rsidR="00485565" w:rsidRPr="00485565" w:rsidRDefault="00485565" w:rsidP="00485565">
      <w:pPr>
        <w:spacing w:line="408" w:lineRule="auto"/>
        <w:ind w:left="120"/>
        <w:jc w:val="center"/>
        <w:rPr>
          <w:color w:val="000000"/>
          <w:sz w:val="20"/>
          <w:szCs w:val="20"/>
        </w:rPr>
      </w:pPr>
      <w:r w:rsidRPr="00485565">
        <w:rPr>
          <w:rFonts w:ascii="Times New Roman" w:hAnsi="Times New Roman"/>
          <w:b/>
          <w:color w:val="000000"/>
          <w:sz w:val="28"/>
        </w:rPr>
        <w:t>‌‌</w:t>
      </w:r>
      <w:r w:rsidRPr="00485565">
        <w:rPr>
          <w:rFonts w:ascii="Times New Roman" w:hAnsi="Times New Roman"/>
          <w:color w:val="000000"/>
          <w:sz w:val="28"/>
        </w:rPr>
        <w:t>​</w:t>
      </w:r>
      <w:r w:rsidRPr="00485565">
        <w:rPr>
          <w:rFonts w:ascii="Times New Roman" w:hAnsi="Times New Roman"/>
          <w:b/>
          <w:color w:val="000000"/>
          <w:sz w:val="24"/>
          <w:szCs w:val="20"/>
        </w:rPr>
        <w:t>МБОУ Первомайская СОШ</w:t>
      </w:r>
    </w:p>
    <w:p w14:paraId="55DB57D7" w14:textId="77777777" w:rsidR="00485565" w:rsidRPr="00485565" w:rsidRDefault="00485565" w:rsidP="00485565">
      <w:pPr>
        <w:spacing w:line="276" w:lineRule="auto"/>
        <w:ind w:left="120"/>
      </w:pPr>
    </w:p>
    <w:p w14:paraId="5AC5B137" w14:textId="77777777" w:rsidR="00485565" w:rsidRPr="00485565" w:rsidRDefault="00485565" w:rsidP="00485565">
      <w:pPr>
        <w:spacing w:line="276" w:lineRule="auto"/>
        <w:ind w:left="120"/>
      </w:pPr>
    </w:p>
    <w:p w14:paraId="6D2C6A36" w14:textId="77777777" w:rsidR="00485565" w:rsidRPr="00485565" w:rsidRDefault="00485565" w:rsidP="00485565">
      <w:pPr>
        <w:spacing w:line="276" w:lineRule="auto"/>
        <w:ind w:left="120"/>
      </w:pPr>
    </w:p>
    <w:tbl>
      <w:tblPr>
        <w:tblW w:w="0" w:type="auto"/>
        <w:tblInd w:w="-743" w:type="dxa"/>
        <w:tblLook w:val="04A0" w:firstRow="1" w:lastRow="0" w:firstColumn="1" w:lastColumn="0" w:noHBand="0" w:noVBand="1"/>
      </w:tblPr>
      <w:tblGrid>
        <w:gridCol w:w="3506"/>
        <w:gridCol w:w="3368"/>
        <w:gridCol w:w="3224"/>
      </w:tblGrid>
      <w:tr w:rsidR="00485565" w:rsidRPr="00485565" w14:paraId="69F32813" w14:textId="77777777" w:rsidTr="00EC791F">
        <w:tc>
          <w:tcPr>
            <w:tcW w:w="3545" w:type="dxa"/>
          </w:tcPr>
          <w:p w14:paraId="5BF394A6" w14:textId="77777777" w:rsidR="00485565" w:rsidRPr="00485565" w:rsidRDefault="00485565" w:rsidP="00485565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8556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2A9A8809" w14:textId="77777777" w:rsidR="00485565" w:rsidRPr="00485565" w:rsidRDefault="00485565" w:rsidP="00485565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4855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Педагогическим советом</w:t>
            </w:r>
          </w:p>
          <w:p w14:paraId="0561920C" w14:textId="77777777" w:rsidR="00485565" w:rsidRPr="00485565" w:rsidRDefault="00485565" w:rsidP="00485565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485565">
              <w:rPr>
                <w:rFonts w:ascii="Times New Roman" w:eastAsia="Times New Roman" w:hAnsi="Times New Roman"/>
                <w:color w:val="000000"/>
              </w:rPr>
              <w:t>Председатель</w:t>
            </w:r>
          </w:p>
          <w:p w14:paraId="0B2C827F" w14:textId="77777777" w:rsidR="00485565" w:rsidRPr="00485565" w:rsidRDefault="00485565" w:rsidP="00485565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485565">
              <w:rPr>
                <w:rFonts w:ascii="Times New Roman" w:eastAsia="Times New Roman" w:hAnsi="Times New Roman"/>
                <w:color w:val="000000"/>
              </w:rPr>
              <w:t xml:space="preserve">_____________Е.А. </w:t>
            </w:r>
            <w:proofErr w:type="spellStart"/>
            <w:r w:rsidRPr="00485565">
              <w:rPr>
                <w:rFonts w:ascii="Times New Roman" w:eastAsia="Times New Roman" w:hAnsi="Times New Roman"/>
                <w:color w:val="000000"/>
              </w:rPr>
              <w:t>Мишустина</w:t>
            </w:r>
            <w:proofErr w:type="spellEnd"/>
          </w:p>
          <w:p w14:paraId="4596F517" w14:textId="77777777" w:rsidR="00485565" w:rsidRPr="00485565" w:rsidRDefault="00485565" w:rsidP="00485565">
            <w:pPr>
              <w:autoSpaceDE w:val="0"/>
              <w:autoSpaceDN w:val="0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55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31.08.2023 г.</w:t>
            </w:r>
          </w:p>
        </w:tc>
        <w:tc>
          <w:tcPr>
            <w:tcW w:w="3402" w:type="dxa"/>
          </w:tcPr>
          <w:p w14:paraId="4B453A9D" w14:textId="77777777" w:rsidR="00485565" w:rsidRPr="00485565" w:rsidRDefault="00485565" w:rsidP="00485565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8556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14:paraId="39E668E9" w14:textId="77777777" w:rsidR="00485565" w:rsidRPr="00485565" w:rsidRDefault="00485565" w:rsidP="00485565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4855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Методическим  советом</w:t>
            </w:r>
            <w:proofErr w:type="gramEnd"/>
          </w:p>
          <w:p w14:paraId="57537E3F" w14:textId="77777777" w:rsidR="00485565" w:rsidRPr="00485565" w:rsidRDefault="00485565" w:rsidP="00485565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485565">
              <w:rPr>
                <w:rFonts w:ascii="Times New Roman" w:eastAsia="Times New Roman" w:hAnsi="Times New Roman"/>
                <w:color w:val="000000"/>
              </w:rPr>
              <w:t>Председатель</w:t>
            </w:r>
          </w:p>
          <w:p w14:paraId="391F1B4B" w14:textId="77777777" w:rsidR="00485565" w:rsidRPr="00485565" w:rsidRDefault="00485565" w:rsidP="00485565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485565">
              <w:rPr>
                <w:rFonts w:ascii="Times New Roman" w:eastAsia="Times New Roman" w:hAnsi="Times New Roman"/>
                <w:color w:val="000000"/>
              </w:rPr>
              <w:t>__________Е.В. Липченко</w:t>
            </w:r>
          </w:p>
          <w:p w14:paraId="7966CF01" w14:textId="77777777" w:rsidR="00485565" w:rsidRPr="00485565" w:rsidRDefault="00485565" w:rsidP="00485565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55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31.08.2023 г.</w:t>
            </w:r>
          </w:p>
          <w:p w14:paraId="7820537E" w14:textId="77777777" w:rsidR="00485565" w:rsidRPr="00485565" w:rsidRDefault="00485565" w:rsidP="0048556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B300BFA" w14:textId="77777777" w:rsidR="00485565" w:rsidRPr="00485565" w:rsidRDefault="00485565" w:rsidP="00485565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8556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4D482B65" w14:textId="77777777" w:rsidR="00485565" w:rsidRPr="00485565" w:rsidRDefault="00485565" w:rsidP="00485565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4855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14:paraId="64B596A8" w14:textId="77777777" w:rsidR="00485565" w:rsidRPr="00485565" w:rsidRDefault="00485565" w:rsidP="00485565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485565">
              <w:rPr>
                <w:rFonts w:ascii="Times New Roman" w:eastAsia="Times New Roman" w:hAnsi="Times New Roman"/>
                <w:color w:val="000000"/>
              </w:rPr>
              <w:t>МБОУ Никольской СОШ</w:t>
            </w:r>
          </w:p>
          <w:p w14:paraId="2561AA7C" w14:textId="77777777" w:rsidR="00485565" w:rsidRPr="00485565" w:rsidRDefault="00485565" w:rsidP="00485565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485565">
              <w:rPr>
                <w:rFonts w:ascii="Times New Roman" w:eastAsia="Times New Roman" w:hAnsi="Times New Roman"/>
                <w:color w:val="000000"/>
              </w:rPr>
              <w:t xml:space="preserve">_____________Е.А. </w:t>
            </w:r>
            <w:proofErr w:type="spellStart"/>
            <w:r w:rsidRPr="00485565">
              <w:rPr>
                <w:rFonts w:ascii="Times New Roman" w:eastAsia="Times New Roman" w:hAnsi="Times New Roman"/>
                <w:color w:val="000000"/>
              </w:rPr>
              <w:t>Мишустина</w:t>
            </w:r>
            <w:proofErr w:type="spellEnd"/>
          </w:p>
          <w:p w14:paraId="2ED62FC3" w14:textId="77777777" w:rsidR="00485565" w:rsidRPr="00485565" w:rsidRDefault="00485565" w:rsidP="00485565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4855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 №</w:t>
            </w:r>
            <w:proofErr w:type="gramEnd"/>
            <w:r w:rsidRPr="004855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95 от 31.08.2023 г.</w:t>
            </w:r>
          </w:p>
        </w:tc>
      </w:tr>
    </w:tbl>
    <w:p w14:paraId="305551BF" w14:textId="77777777" w:rsidR="00485565" w:rsidRPr="00485565" w:rsidRDefault="00485565" w:rsidP="00485565">
      <w:pPr>
        <w:spacing w:line="276" w:lineRule="auto"/>
        <w:ind w:left="120"/>
      </w:pPr>
    </w:p>
    <w:p w14:paraId="542DD4FE" w14:textId="77777777" w:rsidR="00485565" w:rsidRPr="00485565" w:rsidRDefault="00485565" w:rsidP="00485565">
      <w:pPr>
        <w:spacing w:line="276" w:lineRule="auto"/>
        <w:ind w:left="120"/>
      </w:pPr>
      <w:r w:rsidRPr="00485565">
        <w:rPr>
          <w:rFonts w:ascii="Times New Roman" w:hAnsi="Times New Roman"/>
          <w:color w:val="000000"/>
          <w:sz w:val="28"/>
        </w:rPr>
        <w:t>‌</w:t>
      </w:r>
    </w:p>
    <w:p w14:paraId="4F3AA152" w14:textId="77777777" w:rsidR="00485565" w:rsidRPr="002C169D" w:rsidRDefault="00485565" w:rsidP="00485565">
      <w:pPr>
        <w:jc w:val="center"/>
        <w:rPr>
          <w:rFonts w:ascii="Times New Roman" w:hAnsi="Times New Roman"/>
        </w:rPr>
      </w:pPr>
    </w:p>
    <w:p w14:paraId="174BA799" w14:textId="77777777" w:rsidR="00485565" w:rsidRPr="002C169D" w:rsidRDefault="00485565" w:rsidP="00485565">
      <w:pPr>
        <w:jc w:val="center"/>
        <w:rPr>
          <w:rFonts w:ascii="Times New Roman" w:hAnsi="Times New Roman"/>
          <w:b/>
          <w:sz w:val="32"/>
        </w:rPr>
      </w:pPr>
      <w:r w:rsidRPr="002C169D">
        <w:rPr>
          <w:rFonts w:ascii="Times New Roman" w:hAnsi="Times New Roman"/>
          <w:b/>
          <w:sz w:val="32"/>
        </w:rPr>
        <w:t>РАБОЧАЯ ПРОГРАММА</w:t>
      </w:r>
    </w:p>
    <w:p w14:paraId="4C696622" w14:textId="77777777" w:rsidR="00485565" w:rsidRPr="002C169D" w:rsidRDefault="00485565" w:rsidP="00485565">
      <w:pPr>
        <w:spacing w:line="360" w:lineRule="auto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дополнительного образования</w:t>
      </w:r>
    </w:p>
    <w:p w14:paraId="0280001F" w14:textId="77777777" w:rsidR="00485565" w:rsidRPr="002C169D" w:rsidRDefault="00485565" w:rsidP="00485565">
      <w:pPr>
        <w:spacing w:line="360" w:lineRule="auto"/>
        <w:jc w:val="center"/>
        <w:rPr>
          <w:rFonts w:ascii="Times New Roman" w:hAnsi="Times New Roman"/>
          <w:b/>
          <w:sz w:val="40"/>
        </w:rPr>
      </w:pPr>
      <w:r w:rsidRPr="002C169D">
        <w:rPr>
          <w:rFonts w:ascii="Times New Roman" w:hAnsi="Times New Roman"/>
          <w:b/>
          <w:sz w:val="40"/>
        </w:rPr>
        <w:t>«</w:t>
      </w:r>
      <w:r>
        <w:rPr>
          <w:rFonts w:ascii="Times New Roman" w:hAnsi="Times New Roman"/>
          <w:b/>
          <w:sz w:val="44"/>
          <w:szCs w:val="44"/>
        </w:rPr>
        <w:t>Юный географ-исследователь</w:t>
      </w:r>
      <w:r w:rsidRPr="002C169D">
        <w:rPr>
          <w:rFonts w:ascii="Times New Roman" w:hAnsi="Times New Roman"/>
          <w:b/>
          <w:sz w:val="40"/>
        </w:rPr>
        <w:t>»</w:t>
      </w:r>
    </w:p>
    <w:p w14:paraId="0E434C63" w14:textId="77777777" w:rsidR="00485565" w:rsidRPr="00485565" w:rsidRDefault="00485565" w:rsidP="00485565">
      <w:pPr>
        <w:spacing w:line="276" w:lineRule="auto"/>
        <w:ind w:left="120"/>
        <w:jc w:val="center"/>
      </w:pPr>
    </w:p>
    <w:p w14:paraId="46D619AD" w14:textId="77777777" w:rsidR="00485565" w:rsidRPr="00485565" w:rsidRDefault="00485565" w:rsidP="00485565">
      <w:pPr>
        <w:spacing w:line="276" w:lineRule="auto"/>
        <w:ind w:left="120"/>
        <w:jc w:val="center"/>
      </w:pPr>
    </w:p>
    <w:p w14:paraId="1EA3E607" w14:textId="77777777" w:rsidR="00485565" w:rsidRPr="00485565" w:rsidRDefault="00485565" w:rsidP="00485565">
      <w:pPr>
        <w:spacing w:line="276" w:lineRule="auto"/>
        <w:ind w:left="120"/>
        <w:jc w:val="center"/>
      </w:pPr>
    </w:p>
    <w:p w14:paraId="10BC6EC4" w14:textId="77777777" w:rsidR="00485565" w:rsidRPr="00485565" w:rsidRDefault="00485565" w:rsidP="00485565">
      <w:pPr>
        <w:spacing w:line="276" w:lineRule="auto"/>
        <w:ind w:left="120"/>
        <w:jc w:val="center"/>
      </w:pPr>
    </w:p>
    <w:p w14:paraId="39A57816" w14:textId="77777777" w:rsidR="00485565" w:rsidRPr="00485565" w:rsidRDefault="00485565" w:rsidP="00485565">
      <w:pPr>
        <w:spacing w:line="276" w:lineRule="auto"/>
        <w:rPr>
          <w:rFonts w:ascii="Times New Roman" w:hAnsi="Times New Roman"/>
          <w:sz w:val="32"/>
          <w:szCs w:val="20"/>
        </w:rPr>
      </w:pPr>
      <w:r w:rsidRPr="00485565">
        <w:rPr>
          <w:rFonts w:ascii="Times New Roman" w:hAnsi="Times New Roman"/>
          <w:b/>
          <w:sz w:val="28"/>
          <w:szCs w:val="20"/>
        </w:rPr>
        <w:t>Уровень общего образования:</w:t>
      </w:r>
      <w:r w:rsidRPr="00485565">
        <w:rPr>
          <w:rFonts w:ascii="Times New Roman" w:hAnsi="Times New Roman"/>
          <w:sz w:val="28"/>
          <w:szCs w:val="20"/>
        </w:rPr>
        <w:t xml:space="preserve"> основное общее образование 9</w:t>
      </w:r>
      <w:r w:rsidRPr="00485565">
        <w:rPr>
          <w:rFonts w:ascii="Times New Roman" w:hAnsi="Times New Roman"/>
          <w:sz w:val="32"/>
          <w:szCs w:val="20"/>
        </w:rPr>
        <w:t xml:space="preserve"> класс</w:t>
      </w:r>
    </w:p>
    <w:p w14:paraId="27F20EFA" w14:textId="77777777" w:rsidR="00485565" w:rsidRPr="00485565" w:rsidRDefault="00485565" w:rsidP="00485565">
      <w:pPr>
        <w:spacing w:line="276" w:lineRule="auto"/>
        <w:ind w:left="120"/>
        <w:jc w:val="center"/>
      </w:pPr>
    </w:p>
    <w:p w14:paraId="0C354206" w14:textId="77777777" w:rsidR="00485565" w:rsidRPr="00485565" w:rsidRDefault="00485565" w:rsidP="00485565">
      <w:pPr>
        <w:spacing w:line="276" w:lineRule="auto"/>
        <w:ind w:left="120"/>
        <w:jc w:val="center"/>
      </w:pPr>
    </w:p>
    <w:p w14:paraId="7232924E" w14:textId="77777777" w:rsidR="00485565" w:rsidRPr="00485565" w:rsidRDefault="00485565" w:rsidP="00485565">
      <w:pPr>
        <w:spacing w:line="276" w:lineRule="auto"/>
        <w:ind w:left="120"/>
        <w:jc w:val="center"/>
      </w:pPr>
    </w:p>
    <w:p w14:paraId="1923A809" w14:textId="77777777" w:rsidR="00485565" w:rsidRPr="00485565" w:rsidRDefault="00485565" w:rsidP="00485565">
      <w:pPr>
        <w:spacing w:line="276" w:lineRule="auto"/>
        <w:ind w:left="120"/>
        <w:jc w:val="center"/>
      </w:pPr>
    </w:p>
    <w:p w14:paraId="07F211C0" w14:textId="77777777" w:rsidR="00485565" w:rsidRPr="00485565" w:rsidRDefault="00485565" w:rsidP="00485565">
      <w:pPr>
        <w:spacing w:line="276" w:lineRule="auto"/>
        <w:ind w:left="120"/>
        <w:jc w:val="center"/>
      </w:pPr>
    </w:p>
    <w:p w14:paraId="6C9FBA3B" w14:textId="77777777" w:rsidR="00485565" w:rsidRPr="00485565" w:rsidRDefault="00485565" w:rsidP="00485565">
      <w:pPr>
        <w:spacing w:line="276" w:lineRule="auto"/>
        <w:ind w:left="120"/>
        <w:jc w:val="center"/>
      </w:pPr>
    </w:p>
    <w:p w14:paraId="46B84E36" w14:textId="77777777" w:rsidR="00485565" w:rsidRPr="00485565" w:rsidRDefault="00485565" w:rsidP="00485565">
      <w:pPr>
        <w:spacing w:line="276" w:lineRule="auto"/>
        <w:ind w:left="120"/>
        <w:jc w:val="center"/>
      </w:pPr>
    </w:p>
    <w:p w14:paraId="279D534C" w14:textId="77777777" w:rsidR="00485565" w:rsidRPr="00485565" w:rsidRDefault="00485565" w:rsidP="00485565">
      <w:pPr>
        <w:spacing w:line="276" w:lineRule="auto"/>
        <w:ind w:left="120"/>
        <w:jc w:val="center"/>
      </w:pPr>
    </w:p>
    <w:p w14:paraId="599150BE" w14:textId="77777777" w:rsidR="00485565" w:rsidRPr="00485565" w:rsidRDefault="00485565" w:rsidP="00485565">
      <w:pPr>
        <w:spacing w:line="276" w:lineRule="auto"/>
        <w:ind w:left="120"/>
        <w:jc w:val="center"/>
      </w:pPr>
    </w:p>
    <w:p w14:paraId="36D36376" w14:textId="77777777" w:rsidR="00485565" w:rsidRPr="00485565" w:rsidRDefault="00485565" w:rsidP="00485565">
      <w:pPr>
        <w:spacing w:line="276" w:lineRule="auto"/>
        <w:ind w:left="120"/>
        <w:jc w:val="center"/>
      </w:pPr>
    </w:p>
    <w:p w14:paraId="669B88EC" w14:textId="77777777" w:rsidR="00485565" w:rsidRPr="00485565" w:rsidRDefault="00485565" w:rsidP="00485565">
      <w:pPr>
        <w:spacing w:line="276" w:lineRule="auto"/>
        <w:ind w:left="120"/>
        <w:jc w:val="center"/>
      </w:pPr>
    </w:p>
    <w:p w14:paraId="77E0A484" w14:textId="77777777" w:rsidR="00485565" w:rsidRPr="00485565" w:rsidRDefault="00485565" w:rsidP="00485565">
      <w:pPr>
        <w:spacing w:line="276" w:lineRule="auto"/>
        <w:ind w:left="120"/>
        <w:jc w:val="center"/>
      </w:pPr>
    </w:p>
    <w:p w14:paraId="0014538B" w14:textId="77777777" w:rsidR="00485565" w:rsidRPr="00485565" w:rsidRDefault="00485565" w:rsidP="00485565">
      <w:pPr>
        <w:spacing w:line="276" w:lineRule="auto"/>
        <w:ind w:left="120"/>
        <w:jc w:val="center"/>
      </w:pPr>
      <w:r w:rsidRPr="00485565">
        <w:rPr>
          <w:rFonts w:ascii="Times New Roman" w:hAnsi="Times New Roman"/>
          <w:color w:val="000000"/>
          <w:sz w:val="28"/>
        </w:rPr>
        <w:t>​</w:t>
      </w:r>
      <w:r w:rsidRPr="00485565">
        <w:rPr>
          <w:rFonts w:ascii="Times New Roman" w:hAnsi="Times New Roman"/>
          <w:b/>
          <w:color w:val="000000"/>
          <w:sz w:val="28"/>
        </w:rPr>
        <w:t xml:space="preserve">‌ </w:t>
      </w:r>
      <w:bookmarkStart w:id="1" w:name="f687a116-da41-41a9-8c31-63d3ecc684a2"/>
      <w:r w:rsidRPr="00485565">
        <w:rPr>
          <w:rFonts w:ascii="Times New Roman" w:hAnsi="Times New Roman"/>
          <w:b/>
          <w:color w:val="000000"/>
          <w:sz w:val="28"/>
        </w:rPr>
        <w:t>2023</w:t>
      </w:r>
      <w:bookmarkEnd w:id="1"/>
      <w:r w:rsidRPr="00485565">
        <w:rPr>
          <w:rFonts w:ascii="Times New Roman" w:hAnsi="Times New Roman"/>
          <w:b/>
          <w:color w:val="000000"/>
          <w:sz w:val="28"/>
        </w:rPr>
        <w:t>‌</w:t>
      </w:r>
      <w:r w:rsidRPr="00485565">
        <w:rPr>
          <w:rFonts w:ascii="Times New Roman" w:hAnsi="Times New Roman"/>
          <w:color w:val="000000"/>
          <w:sz w:val="28"/>
        </w:rPr>
        <w:t>​</w:t>
      </w:r>
    </w:p>
    <w:p w14:paraId="26D5AB14" w14:textId="77777777" w:rsidR="00485565" w:rsidRPr="00485565" w:rsidRDefault="00485565" w:rsidP="00485565">
      <w:pPr>
        <w:spacing w:line="276" w:lineRule="auto"/>
        <w:ind w:left="120"/>
      </w:pPr>
    </w:p>
    <w:bookmarkEnd w:id="0"/>
    <w:p w14:paraId="6E10DEDA" w14:textId="77777777" w:rsidR="00485565" w:rsidRPr="00485565" w:rsidRDefault="00485565" w:rsidP="0048556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51D7F3F" w14:textId="77777777" w:rsidR="00485565" w:rsidRDefault="00485565" w:rsidP="0077477B">
      <w:pPr>
        <w:jc w:val="center"/>
        <w:rPr>
          <w:rFonts w:ascii="Times New Roman" w:hAnsi="Times New Roman"/>
        </w:rPr>
      </w:pPr>
    </w:p>
    <w:p w14:paraId="0F5581E2" w14:textId="77777777" w:rsidR="00485565" w:rsidRDefault="00485565" w:rsidP="00B55DA6">
      <w:pPr>
        <w:shd w:val="clear" w:color="auto" w:fill="FFFFFF"/>
        <w:ind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14:paraId="45CB1E0E" w14:textId="728FBD13" w:rsidR="00B55DA6" w:rsidRDefault="00B55DA6" w:rsidP="00B55DA6">
      <w:pPr>
        <w:shd w:val="clear" w:color="auto" w:fill="FFFFFF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14:paraId="1C4CDF4C" w14:textId="3BD4ECDD" w:rsidR="00B55DA6" w:rsidRPr="006B2BBB" w:rsidRDefault="00B55DA6" w:rsidP="00B55DA6">
      <w:pPr>
        <w:shd w:val="clear" w:color="auto" w:fill="FFFFFF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B2BBB">
        <w:rPr>
          <w:rFonts w:ascii="Times New Roman" w:hAnsi="Times New Roman"/>
          <w:sz w:val="24"/>
          <w:szCs w:val="24"/>
        </w:rPr>
        <w:t>Рабочая программа «</w:t>
      </w:r>
      <w:r>
        <w:rPr>
          <w:rFonts w:ascii="Times New Roman" w:hAnsi="Times New Roman"/>
          <w:sz w:val="24"/>
          <w:szCs w:val="24"/>
        </w:rPr>
        <w:t>Юный географ-исследователь»</w:t>
      </w:r>
      <w:r w:rsidRPr="006B2BBB">
        <w:rPr>
          <w:rFonts w:ascii="Times New Roman" w:hAnsi="Times New Roman"/>
          <w:sz w:val="24"/>
          <w:szCs w:val="24"/>
        </w:rPr>
        <w:t xml:space="preserve"> составлена на основе Федерального компонента государственного стандарта (основного) общего образования; авторской программы по географии для общеобразовательных учреждений: География. Программы для общеобразовательных учреждений. 6 – 11 классы /сост. </w:t>
      </w:r>
      <w:proofErr w:type="spellStart"/>
      <w:r w:rsidRPr="006B2BBB">
        <w:rPr>
          <w:rFonts w:ascii="Times New Roman" w:hAnsi="Times New Roman"/>
          <w:sz w:val="24"/>
          <w:szCs w:val="24"/>
        </w:rPr>
        <w:t>С.В.Курчина</w:t>
      </w:r>
      <w:proofErr w:type="spellEnd"/>
      <w:r w:rsidRPr="006B2BBB">
        <w:rPr>
          <w:rFonts w:ascii="Times New Roman" w:hAnsi="Times New Roman"/>
          <w:sz w:val="24"/>
          <w:szCs w:val="24"/>
        </w:rPr>
        <w:t>. – М.: Дрофа, 201</w:t>
      </w:r>
      <w:r w:rsidR="00485565" w:rsidRPr="00485565">
        <w:rPr>
          <w:rFonts w:ascii="Times New Roman" w:hAnsi="Times New Roman"/>
          <w:sz w:val="24"/>
          <w:szCs w:val="24"/>
        </w:rPr>
        <w:t>9</w:t>
      </w:r>
      <w:r w:rsidRPr="006B2BBB">
        <w:rPr>
          <w:rFonts w:ascii="Times New Roman" w:hAnsi="Times New Roman"/>
          <w:sz w:val="24"/>
          <w:szCs w:val="24"/>
        </w:rPr>
        <w:t xml:space="preserve"> (8-9 класс – авторы И.И. Баринова, В.П. Дронов); образовательной программы школы, с учетом годового ка</w:t>
      </w:r>
      <w:r>
        <w:rPr>
          <w:rFonts w:ascii="Times New Roman" w:hAnsi="Times New Roman"/>
          <w:sz w:val="24"/>
          <w:szCs w:val="24"/>
        </w:rPr>
        <w:t>лендарного графика школы на 20</w:t>
      </w:r>
      <w:r w:rsidR="00564C62">
        <w:rPr>
          <w:rFonts w:ascii="Times New Roman" w:hAnsi="Times New Roman"/>
          <w:sz w:val="24"/>
          <w:szCs w:val="24"/>
        </w:rPr>
        <w:t>2</w:t>
      </w:r>
      <w:r w:rsidR="0048556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="00485565">
        <w:rPr>
          <w:rFonts w:ascii="Times New Roman" w:hAnsi="Times New Roman"/>
          <w:sz w:val="24"/>
          <w:szCs w:val="24"/>
        </w:rPr>
        <w:t>4</w:t>
      </w:r>
      <w:r w:rsidRPr="006B2BBB">
        <w:rPr>
          <w:rFonts w:ascii="Times New Roman" w:hAnsi="Times New Roman"/>
          <w:sz w:val="24"/>
          <w:szCs w:val="24"/>
        </w:rPr>
        <w:t xml:space="preserve"> учебный год.</w:t>
      </w:r>
      <w:r w:rsidRPr="006B2B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Предложенная программа кружка подготовлена для учащихся 9 класс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6B2B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рассчитана на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FE51E3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6B2B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час</w:t>
      </w:r>
      <w:r w:rsidR="00FE51E3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6B2B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1 час</w:t>
      </w:r>
      <w:r w:rsidRPr="006B2B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неделю).</w:t>
      </w:r>
    </w:p>
    <w:p w14:paraId="4C1F22C7" w14:textId="77777777" w:rsidR="00B55DA6" w:rsidRPr="006B2BBB" w:rsidRDefault="00B55DA6" w:rsidP="00B55DA6">
      <w:pPr>
        <w:shd w:val="clear" w:color="auto" w:fill="FFFFFF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B2B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Кружок позволяет всем участникам дополнительного образовательного процесса получить глубокие и прочные знания по предмету. Содержание основного общего образования по географии отражает комплексный подход к изучению курса географии. Такой подход позволяет рассматривать различные факторы, формирующие умения для закрепления практических навыков решения географических задач, более детальной характеристики природных  явлений. </w:t>
      </w:r>
    </w:p>
    <w:p w14:paraId="618600A9" w14:textId="77777777" w:rsidR="00B55DA6" w:rsidRPr="006B2BBB" w:rsidRDefault="00B55DA6" w:rsidP="00B55DA6">
      <w:pPr>
        <w:shd w:val="clear" w:color="auto" w:fill="FFFFFF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B2BBB">
        <w:rPr>
          <w:rFonts w:ascii="Times New Roman" w:hAnsi="Times New Roman"/>
          <w:color w:val="000000"/>
          <w:sz w:val="24"/>
          <w:szCs w:val="24"/>
          <w:lang w:eastAsia="ru-RU"/>
        </w:rPr>
        <w:t>Данная программа на </w:t>
      </w:r>
      <w:r w:rsidRPr="006B2BBB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основе теоретических знаний</w:t>
      </w:r>
      <w:r w:rsidRPr="006B2B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учащихся, позволит еще раз вернуться к пройденному материалу и закрепить материал, что отразится и на качестве знаний учащихся, и на повышении познавательного интереса к географии, другим предметам естественно-географического цикла; позволит через практическую составляющую прикладного курса осознанно воспринимать материал, что будет хорошей основой для участия в предметных </w:t>
      </w:r>
      <w:proofErr w:type="gramStart"/>
      <w:r w:rsidRPr="006B2BBB">
        <w:rPr>
          <w:rFonts w:ascii="Times New Roman" w:hAnsi="Times New Roman"/>
          <w:color w:val="000000"/>
          <w:sz w:val="24"/>
          <w:szCs w:val="24"/>
          <w:lang w:eastAsia="ru-RU"/>
        </w:rPr>
        <w:t>олимпиадах,  при</w:t>
      </w:r>
      <w:proofErr w:type="gramEnd"/>
      <w:r w:rsidRPr="006B2B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выполнении заданий при сдаче ОГЭ.</w:t>
      </w:r>
    </w:p>
    <w:p w14:paraId="6CD44176" w14:textId="77777777" w:rsidR="00B55DA6" w:rsidRPr="006B2BBB" w:rsidRDefault="00B55DA6" w:rsidP="00B55DA6">
      <w:pPr>
        <w:shd w:val="clear" w:color="auto" w:fill="FFFFFF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B2BBB">
        <w:rPr>
          <w:rFonts w:ascii="Times New Roman" w:hAnsi="Times New Roman"/>
          <w:color w:val="000000"/>
          <w:sz w:val="24"/>
          <w:szCs w:val="24"/>
        </w:rPr>
        <w:t>Программа кружка «</w:t>
      </w:r>
      <w:r>
        <w:rPr>
          <w:rFonts w:ascii="Times New Roman" w:hAnsi="Times New Roman"/>
          <w:color w:val="000000"/>
          <w:sz w:val="24"/>
          <w:szCs w:val="24"/>
        </w:rPr>
        <w:t>Юный географ-исследователь</w:t>
      </w:r>
      <w:r w:rsidRPr="006B2BBB">
        <w:rPr>
          <w:rFonts w:ascii="Times New Roman" w:hAnsi="Times New Roman"/>
          <w:color w:val="000000"/>
          <w:sz w:val="24"/>
          <w:szCs w:val="24"/>
        </w:rPr>
        <w:t xml:space="preserve">»  базируется на знаниях физической географии и экономической географии курса основной школы. </w:t>
      </w:r>
      <w:r w:rsidRPr="006B2BBB">
        <w:rPr>
          <w:rFonts w:ascii="Times New Roman" w:hAnsi="Times New Roman"/>
          <w:color w:val="000000"/>
          <w:sz w:val="24"/>
          <w:szCs w:val="24"/>
          <w:lang w:eastAsia="ru-RU"/>
        </w:rPr>
        <w:t>Программа географического кружка призвана сохранить традиции классического учебного предмета и, наряду с этим, полнее раскрыть неиспользованные резервы, главным образом, в структуре содержания и организации обучения.</w:t>
      </w:r>
    </w:p>
    <w:p w14:paraId="25E0458D" w14:textId="77777777" w:rsidR="00B55DA6" w:rsidRPr="006B2BBB" w:rsidRDefault="00B55DA6" w:rsidP="00B55DA6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7D90B77" w14:textId="77777777" w:rsidR="00B55DA6" w:rsidRPr="006B2BBB" w:rsidRDefault="00B55DA6" w:rsidP="00B55DA6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B2BBB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Цели и задачи программы:</w:t>
      </w:r>
      <w:r w:rsidRPr="006B2BBB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6B2BBB">
        <w:rPr>
          <w:rFonts w:ascii="Times New Roman" w:hAnsi="Times New Roman"/>
          <w:b/>
          <w:color w:val="000000"/>
          <w:sz w:val="24"/>
          <w:szCs w:val="24"/>
          <w:lang w:eastAsia="ru-RU"/>
        </w:rPr>
        <w:t>Цель</w:t>
      </w:r>
      <w:r w:rsidRPr="006B2B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 углубление знаний по школьному курсу географии, формирование умений применять географические знания на практике, при решении заданий повышенной сложности.</w:t>
      </w:r>
      <w:r w:rsidRPr="006B2BBB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6B2BBB">
        <w:rPr>
          <w:rFonts w:ascii="Times New Roman" w:hAnsi="Times New Roman"/>
          <w:b/>
          <w:color w:val="000000"/>
          <w:sz w:val="24"/>
          <w:szCs w:val="24"/>
          <w:lang w:eastAsia="ru-RU"/>
        </w:rPr>
        <w:t>Задачи:</w:t>
      </w:r>
      <w:r w:rsidRPr="006B2BBB">
        <w:rPr>
          <w:rFonts w:ascii="Times New Roman" w:hAnsi="Times New Roman"/>
          <w:b/>
          <w:color w:val="000000"/>
          <w:sz w:val="24"/>
          <w:szCs w:val="24"/>
          <w:lang w:eastAsia="ru-RU"/>
        </w:rPr>
        <w:br/>
      </w:r>
      <w:r w:rsidRPr="006B2BBB">
        <w:rPr>
          <w:rFonts w:ascii="Times New Roman" w:hAnsi="Times New Roman"/>
          <w:color w:val="000000"/>
          <w:sz w:val="24"/>
          <w:szCs w:val="24"/>
          <w:lang w:eastAsia="ru-RU"/>
        </w:rPr>
        <w:t>1. Расширение и углубление знаний учащихся по физической  и экономической географии России.</w:t>
      </w:r>
    </w:p>
    <w:p w14:paraId="4C999485" w14:textId="77777777" w:rsidR="00B55DA6" w:rsidRPr="006B2BBB" w:rsidRDefault="00B55DA6" w:rsidP="00B55DA6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B2BBB">
        <w:rPr>
          <w:rFonts w:ascii="Times New Roman" w:hAnsi="Times New Roman"/>
          <w:color w:val="000000"/>
          <w:sz w:val="24"/>
          <w:szCs w:val="24"/>
          <w:lang w:eastAsia="ru-RU"/>
        </w:rPr>
        <w:t>2. Развитие у учащихся интереса к предмету, любознательности, творческих способностей.</w:t>
      </w:r>
    </w:p>
    <w:p w14:paraId="3AE38650" w14:textId="77777777" w:rsidR="00B55DA6" w:rsidRPr="006B2BBB" w:rsidRDefault="00B55DA6" w:rsidP="00B55DA6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B2BBB">
        <w:rPr>
          <w:rFonts w:ascii="Times New Roman" w:hAnsi="Times New Roman"/>
          <w:color w:val="000000"/>
          <w:sz w:val="24"/>
          <w:szCs w:val="24"/>
          <w:lang w:eastAsia="ru-RU"/>
        </w:rPr>
        <w:t>3. Выработка практических навыков по работе с различными географическими картами.</w:t>
      </w:r>
    </w:p>
    <w:p w14:paraId="45A4764A" w14:textId="77777777" w:rsidR="00B55DA6" w:rsidRDefault="00B55DA6" w:rsidP="00B55DA6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B2BBB">
        <w:rPr>
          <w:rFonts w:ascii="Times New Roman" w:hAnsi="Times New Roman"/>
          <w:color w:val="000000"/>
          <w:sz w:val="24"/>
          <w:szCs w:val="24"/>
          <w:lang w:eastAsia="ru-RU"/>
        </w:rPr>
        <w:t>4. Формирование умений самостоятельно добывать знания, используя различные географические источники.</w:t>
      </w:r>
    </w:p>
    <w:p w14:paraId="515ADCCF" w14:textId="77777777" w:rsidR="002C169D" w:rsidRDefault="002C169D" w:rsidP="00B55DA6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5D5C891" w14:textId="77777777" w:rsidR="002C169D" w:rsidRPr="002C169D" w:rsidRDefault="002C169D" w:rsidP="002C169D">
      <w:pPr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C169D">
        <w:rPr>
          <w:rFonts w:ascii="Times New Roman" w:hAnsi="Times New Roman"/>
          <w:color w:val="000000"/>
          <w:sz w:val="24"/>
          <w:szCs w:val="24"/>
          <w:lang w:eastAsia="ru-RU"/>
        </w:rPr>
        <w:t>Обучение в ОО осуществляется с учетом потребностей, возможностей личности и в зависимости от объема обязательных занятий педагогического работника с учащимися в очной, очно-заочной или заочной формам обучения, в том числе с применением электронного обучения и дистанционных образовательных технологий. Допускается сочетание различных форм получения образования и форм обучения.</w:t>
      </w:r>
    </w:p>
    <w:p w14:paraId="157C3493" w14:textId="5197538F" w:rsidR="00FE51E3" w:rsidRPr="00FE51E3" w:rsidRDefault="00FE51E3" w:rsidP="00FE51E3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>Согласно учебного плана МБОУ Первомайская СОШ на 20</w:t>
      </w:r>
      <w:r w:rsidR="002C169D">
        <w:rPr>
          <w:rFonts w:ascii="Times New Roman" w:hAnsi="Times New Roman"/>
          <w:sz w:val="24"/>
          <w:szCs w:val="24"/>
        </w:rPr>
        <w:t>2</w:t>
      </w:r>
      <w:r w:rsidR="00485565">
        <w:rPr>
          <w:rFonts w:ascii="Times New Roman" w:hAnsi="Times New Roman"/>
          <w:sz w:val="24"/>
          <w:szCs w:val="24"/>
        </w:rPr>
        <w:t>3</w:t>
      </w:r>
      <w:r w:rsidRPr="00FE51E3">
        <w:rPr>
          <w:rFonts w:ascii="Times New Roman" w:hAnsi="Times New Roman"/>
          <w:sz w:val="24"/>
          <w:szCs w:val="24"/>
        </w:rPr>
        <w:t>-202</w:t>
      </w:r>
      <w:r w:rsidR="00485565">
        <w:rPr>
          <w:rFonts w:ascii="Times New Roman" w:hAnsi="Times New Roman"/>
          <w:sz w:val="24"/>
          <w:szCs w:val="24"/>
        </w:rPr>
        <w:t>4</w:t>
      </w:r>
      <w:r w:rsidRPr="00FE51E3">
        <w:rPr>
          <w:rFonts w:ascii="Times New Roman" w:hAnsi="Times New Roman"/>
          <w:sz w:val="24"/>
          <w:szCs w:val="24"/>
        </w:rPr>
        <w:t xml:space="preserve"> уч. год на изучение </w:t>
      </w:r>
      <w:proofErr w:type="gramStart"/>
      <w:r w:rsidRPr="00FE51E3">
        <w:rPr>
          <w:rFonts w:ascii="Times New Roman" w:hAnsi="Times New Roman"/>
          <w:sz w:val="24"/>
          <w:szCs w:val="24"/>
        </w:rPr>
        <w:t>курса  «</w:t>
      </w:r>
      <w:proofErr w:type="gramEnd"/>
      <w:r w:rsidRPr="00FE51E3">
        <w:rPr>
          <w:rFonts w:ascii="Times New Roman" w:hAnsi="Times New Roman"/>
          <w:sz w:val="24"/>
          <w:szCs w:val="24"/>
        </w:rPr>
        <w:t>Юный географ-исследователь» в 9 классе отводится 34 часа (1 час в неделю). Учитывая календарный учебный график школы на 20</w:t>
      </w:r>
      <w:r w:rsidR="002C169D">
        <w:rPr>
          <w:rFonts w:ascii="Times New Roman" w:hAnsi="Times New Roman"/>
          <w:sz w:val="24"/>
          <w:szCs w:val="24"/>
        </w:rPr>
        <w:t>2</w:t>
      </w:r>
      <w:r w:rsidR="00485565">
        <w:rPr>
          <w:rFonts w:ascii="Times New Roman" w:hAnsi="Times New Roman"/>
          <w:sz w:val="24"/>
          <w:szCs w:val="24"/>
        </w:rPr>
        <w:t>3</w:t>
      </w:r>
      <w:r w:rsidRPr="00FE51E3">
        <w:rPr>
          <w:rFonts w:ascii="Times New Roman" w:hAnsi="Times New Roman"/>
          <w:sz w:val="24"/>
          <w:szCs w:val="24"/>
        </w:rPr>
        <w:t>-202</w:t>
      </w:r>
      <w:r w:rsidR="00485565">
        <w:rPr>
          <w:rFonts w:ascii="Times New Roman" w:hAnsi="Times New Roman"/>
          <w:sz w:val="24"/>
          <w:szCs w:val="24"/>
        </w:rPr>
        <w:t>4</w:t>
      </w:r>
      <w:r w:rsidRPr="00FE51E3">
        <w:rPr>
          <w:rFonts w:ascii="Times New Roman" w:hAnsi="Times New Roman"/>
          <w:sz w:val="24"/>
          <w:szCs w:val="24"/>
        </w:rPr>
        <w:t xml:space="preserve"> уч. год, данный </w:t>
      </w:r>
      <w:proofErr w:type="gramStart"/>
      <w:r w:rsidRPr="00FE51E3">
        <w:rPr>
          <w:rFonts w:ascii="Times New Roman" w:hAnsi="Times New Roman"/>
          <w:sz w:val="24"/>
          <w:szCs w:val="24"/>
        </w:rPr>
        <w:t>курс  составлена</w:t>
      </w:r>
      <w:proofErr w:type="gramEnd"/>
      <w:r w:rsidRPr="00FE51E3">
        <w:rPr>
          <w:rFonts w:ascii="Times New Roman" w:hAnsi="Times New Roman"/>
          <w:sz w:val="24"/>
          <w:szCs w:val="24"/>
        </w:rPr>
        <w:t xml:space="preserve"> на  3</w:t>
      </w:r>
      <w:r w:rsidR="00485565">
        <w:rPr>
          <w:rFonts w:ascii="Times New Roman" w:hAnsi="Times New Roman"/>
          <w:sz w:val="24"/>
          <w:szCs w:val="24"/>
        </w:rPr>
        <w:t>3</w:t>
      </w:r>
      <w:r w:rsidRPr="00FE51E3">
        <w:rPr>
          <w:rFonts w:ascii="Times New Roman" w:hAnsi="Times New Roman"/>
          <w:sz w:val="24"/>
          <w:szCs w:val="24"/>
        </w:rPr>
        <w:t xml:space="preserve"> час</w:t>
      </w:r>
      <w:r w:rsidR="00485565">
        <w:rPr>
          <w:rFonts w:ascii="Times New Roman" w:hAnsi="Times New Roman"/>
          <w:sz w:val="24"/>
          <w:szCs w:val="24"/>
        </w:rPr>
        <w:t>а</w:t>
      </w:r>
      <w:r w:rsidRPr="00FE51E3">
        <w:rPr>
          <w:rFonts w:ascii="Times New Roman" w:hAnsi="Times New Roman"/>
          <w:sz w:val="24"/>
          <w:szCs w:val="24"/>
        </w:rPr>
        <w:t>.</w:t>
      </w:r>
      <w:r w:rsidR="002C169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E51E3">
        <w:rPr>
          <w:rFonts w:ascii="Times New Roman" w:hAnsi="Times New Roman"/>
          <w:spacing w:val="-4"/>
          <w:sz w:val="24"/>
          <w:szCs w:val="24"/>
        </w:rPr>
        <w:t>Содержание  курса</w:t>
      </w:r>
      <w:proofErr w:type="gramEnd"/>
      <w:r w:rsidRPr="00FE51E3">
        <w:rPr>
          <w:rFonts w:ascii="Times New Roman" w:hAnsi="Times New Roman"/>
          <w:spacing w:val="-4"/>
          <w:sz w:val="24"/>
          <w:szCs w:val="24"/>
        </w:rPr>
        <w:t xml:space="preserve">  реализуется в полном объеме.</w:t>
      </w:r>
      <w:r w:rsidRPr="00FE51E3">
        <w:rPr>
          <w:rFonts w:ascii="Times New Roman" w:hAnsi="Times New Roman"/>
          <w:sz w:val="24"/>
          <w:szCs w:val="24"/>
        </w:rPr>
        <w:t xml:space="preserve"> </w:t>
      </w:r>
    </w:p>
    <w:p w14:paraId="58F9B355" w14:textId="77777777" w:rsidR="00FE51E3" w:rsidRPr="006B2BBB" w:rsidRDefault="00FE51E3" w:rsidP="00B55DA6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7E61AC1A" w14:textId="77777777" w:rsidR="00B55DA6" w:rsidRDefault="00B55DA6" w:rsidP="0039359C">
      <w:pPr>
        <w:shd w:val="clear" w:color="auto" w:fill="FFFFFF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14:paraId="041454B0" w14:textId="356D6C9E" w:rsidR="002C169D" w:rsidRDefault="002C169D" w:rsidP="0039359C">
      <w:pPr>
        <w:shd w:val="clear" w:color="auto" w:fill="FFFFFF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14:paraId="41ECB0CE" w14:textId="3047ACA6" w:rsidR="00485565" w:rsidRDefault="00485565" w:rsidP="0039359C">
      <w:pPr>
        <w:shd w:val="clear" w:color="auto" w:fill="FFFFFF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14:paraId="48B71FAA" w14:textId="77777777" w:rsidR="00485565" w:rsidRDefault="00485565" w:rsidP="0039359C">
      <w:pPr>
        <w:shd w:val="clear" w:color="auto" w:fill="FFFFFF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14:paraId="1B01A581" w14:textId="77777777" w:rsidR="0031061A" w:rsidRPr="006B2BBB" w:rsidRDefault="00662AD9" w:rsidP="0039359C">
      <w:pPr>
        <w:shd w:val="clear" w:color="auto" w:fill="FFFFFF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lastRenderedPageBreak/>
        <w:t>Планируемые результаты освоения рабочей программы</w:t>
      </w:r>
    </w:p>
    <w:p w14:paraId="2936F6DE" w14:textId="77777777" w:rsidR="0031061A" w:rsidRPr="006B2BBB" w:rsidRDefault="0031061A" w:rsidP="0039359C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B2BBB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Основные направления и содержание деятельности.</w:t>
      </w:r>
    </w:p>
    <w:p w14:paraId="3CA9748C" w14:textId="77777777" w:rsidR="0031061A" w:rsidRPr="006B2BBB" w:rsidRDefault="0031061A" w:rsidP="0039359C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B2BBB">
        <w:rPr>
          <w:rFonts w:ascii="Times New Roman" w:hAnsi="Times New Roman"/>
          <w:color w:val="000000"/>
          <w:sz w:val="24"/>
          <w:szCs w:val="24"/>
          <w:lang w:eastAsia="ru-RU"/>
        </w:rPr>
        <w:t>Создание у учащихся представления об удивительно красивой и разнообразной природе России, о быте и хозяйстве населения, предусмотренное программой географии России в 8 классе, представляет некоторые трудности для учащихся. Существующие трудности в некоторых случаях отрицательно сказываются на формировании необходимого минимума базовых знаний и представлении страноведческого характера, необходимого каждому человеку нашей эпохи.</w:t>
      </w:r>
    </w:p>
    <w:p w14:paraId="4BE8E6CA" w14:textId="77777777" w:rsidR="0031061A" w:rsidRDefault="0031061A" w:rsidP="0039359C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B2BBB">
        <w:rPr>
          <w:rFonts w:ascii="Times New Roman" w:hAnsi="Times New Roman"/>
          <w:color w:val="000000"/>
          <w:sz w:val="24"/>
          <w:szCs w:val="24"/>
          <w:lang w:eastAsia="ru-RU"/>
        </w:rPr>
        <w:t>По этим причинам тематика географического кружка составлена с расчетом повышения интереса к изучению трудных и наиболее интересных вопросов программы. Цели и задачи деятельности кружка достигаются путем детального изучения общих понятий, которое осуществляется посредством углубленного изучения определенных географических объектов.</w:t>
      </w:r>
    </w:p>
    <w:p w14:paraId="40EABB9C" w14:textId="77777777" w:rsidR="00FE51E3" w:rsidRPr="00FE51E3" w:rsidRDefault="00FE51E3" w:rsidP="00FE51E3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51E3">
        <w:rPr>
          <w:rFonts w:ascii="Times New Roman" w:hAnsi="Times New Roman"/>
          <w:b/>
          <w:sz w:val="24"/>
          <w:szCs w:val="24"/>
        </w:rPr>
        <w:t>Выпускник научится:</w:t>
      </w:r>
    </w:p>
    <w:p w14:paraId="082C1C8D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 xml:space="preserve"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 </w:t>
      </w:r>
    </w:p>
    <w:p w14:paraId="1F500EA3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>ориентироваться в источниках географической информации;</w:t>
      </w:r>
    </w:p>
    <w:p w14:paraId="5D4E4CA5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14:paraId="1FDF3015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 xml:space="preserve">использовать различные источники географической информации </w:t>
      </w:r>
    </w:p>
    <w:p w14:paraId="50445CCF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>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14:paraId="69A96077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14:paraId="21E6AB52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>различать (распознавать, приводить примеры) изученные демографические процессы и явления, характеризующие динамику численности населения Земли и отдельных регионов и стран;</w:t>
      </w:r>
    </w:p>
    <w:p w14:paraId="29472675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>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задач;</w:t>
      </w:r>
    </w:p>
    <w:p w14:paraId="299B1CCA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 xml:space="preserve">описывать по карте положение и взаиморасположение географических объектов; </w:t>
      </w:r>
    </w:p>
    <w:p w14:paraId="3EAC3365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>различать географические процессы и явления, определяющие особенности природы и населения материков и океанов, отдельных регионов и стран;</w:t>
      </w:r>
    </w:p>
    <w:p w14:paraId="6F3C8480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 xml:space="preserve">объяснять особенности компонентов природы отдельных территорий; </w:t>
      </w:r>
    </w:p>
    <w:p w14:paraId="7FB42865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>приводить примеры взаимодействия природы и общества в пределах отдельных территорий;</w:t>
      </w:r>
    </w:p>
    <w:p w14:paraId="3D7E9B4F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>различать принципы выделения и устанавливать соотношения между государственной территорией и исключительной экономической зоной России;</w:t>
      </w:r>
    </w:p>
    <w:p w14:paraId="3D18FFD7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>оценивать воздействие географического положения России и ее отдельных частей на особенности природы, жизнь и хозяйственную деятельность населения;</w:t>
      </w:r>
    </w:p>
    <w:p w14:paraId="031BA24B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>различать географические процессы и явления, определяющие особенности природы России и ее отдельных регионов;</w:t>
      </w:r>
    </w:p>
    <w:p w14:paraId="562DB9C9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>оценивать особенности взаимодействия природы и общества в пределах отдельных территорий России;</w:t>
      </w:r>
    </w:p>
    <w:p w14:paraId="333D4A1C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>объяснять особенности компонентов природы отдельных частей страны;</w:t>
      </w:r>
    </w:p>
    <w:p w14:paraId="5150E8D7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 xml:space="preserve">оценивать природные условия и обеспеченность природными ресурсами отдельных территорий России; </w:t>
      </w:r>
    </w:p>
    <w:p w14:paraId="280163B0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 xml:space="preserve">использовать знания о естественном и механическом движении населения, половозрастной структуре, трудовых ресурсах, городском и сельском населении, </w:t>
      </w:r>
      <w:r w:rsidRPr="00FE51E3">
        <w:rPr>
          <w:rFonts w:ascii="Times New Roman" w:hAnsi="Times New Roman"/>
          <w:sz w:val="24"/>
          <w:szCs w:val="24"/>
        </w:rPr>
        <w:lastRenderedPageBreak/>
        <w:t>этническом и религиозном составе населения России для решения практико-ориентированных задач в контексте реальной жизни;</w:t>
      </w:r>
    </w:p>
    <w:p w14:paraId="585A19C6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>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</w:t>
      </w:r>
    </w:p>
    <w:p w14:paraId="139B9BAC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>различать (распознавать) показатели, характеризующие отраслевую; функциональную и территориальную структуру хозяйства России;</w:t>
      </w:r>
    </w:p>
    <w:p w14:paraId="53AFC7AF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>объяснять и сравнивать особенности природы, населения и хозяйства отдельных регионов России;</w:t>
      </w:r>
    </w:p>
    <w:p w14:paraId="198C793E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>сравнивать особенности природы, населения и хозяйства отдельных регионов России;</w:t>
      </w:r>
    </w:p>
    <w:p w14:paraId="3D13EBE2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 xml:space="preserve">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 </w:t>
      </w:r>
    </w:p>
    <w:p w14:paraId="404D04F5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 xml:space="preserve">уметь ориентироваться при помощи компаса, определять стороны горизонта, использовать компас для определения азимута; </w:t>
      </w:r>
    </w:p>
    <w:p w14:paraId="65C40C42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 xml:space="preserve">описывать погоду своей местности; </w:t>
      </w:r>
    </w:p>
    <w:p w14:paraId="2D173757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>объяснять расовые отличия разных народов мира;</w:t>
      </w:r>
    </w:p>
    <w:p w14:paraId="6EB2C5A4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 xml:space="preserve">давать характеристику рельефа своей местности; </w:t>
      </w:r>
    </w:p>
    <w:p w14:paraId="5B5517E4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>уметь выделять в записках путешественников географические особенности территории</w:t>
      </w:r>
    </w:p>
    <w:p w14:paraId="6A8274A5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>приводить примеры современных видов связи, применять  современные виды связи для решения  учебных и практических задач по географии;</w:t>
      </w:r>
    </w:p>
    <w:p w14:paraId="29C1D095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51E3">
        <w:rPr>
          <w:rFonts w:ascii="Times New Roman" w:hAnsi="Times New Roman"/>
          <w:sz w:val="24"/>
          <w:szCs w:val="24"/>
        </w:rPr>
        <w:t>оценивать место и роль России в мировом хозяйстве.</w:t>
      </w:r>
    </w:p>
    <w:p w14:paraId="0B6BBA86" w14:textId="77777777" w:rsidR="00FE51E3" w:rsidRPr="00FE51E3" w:rsidRDefault="00FE51E3" w:rsidP="00FE51E3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EDF6AB7" w14:textId="77777777" w:rsidR="00FE51E3" w:rsidRPr="00FE51E3" w:rsidRDefault="00FE51E3" w:rsidP="00FE51E3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51E3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14:paraId="1C0DC5A0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FE51E3">
        <w:rPr>
          <w:rFonts w:ascii="Times New Roman" w:hAnsi="Times New Roman"/>
          <w:i/>
          <w:sz w:val="24"/>
          <w:szCs w:val="24"/>
        </w:rPr>
        <w:t>создавать простейшие географические карты различного содержания;</w:t>
      </w:r>
    </w:p>
    <w:p w14:paraId="5763481E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FE51E3">
        <w:rPr>
          <w:rFonts w:ascii="Times New Roman" w:hAnsi="Times New Roman"/>
          <w:i/>
          <w:sz w:val="24"/>
          <w:szCs w:val="24"/>
        </w:rPr>
        <w:t>моделировать географические объекты и явления;</w:t>
      </w:r>
    </w:p>
    <w:p w14:paraId="16D27B32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FE51E3">
        <w:rPr>
          <w:rFonts w:ascii="Times New Roman" w:hAnsi="Times New Roman"/>
          <w:i/>
          <w:sz w:val="24"/>
          <w:szCs w:val="24"/>
        </w:rPr>
        <w:t>работать с записками, отчетами, дневниками путешественников как источниками географической информации;</w:t>
      </w:r>
    </w:p>
    <w:p w14:paraId="23CCEDE7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FE51E3">
        <w:rPr>
          <w:rFonts w:ascii="Times New Roman" w:hAnsi="Times New Roman"/>
          <w:i/>
          <w:sz w:val="24"/>
          <w:szCs w:val="24"/>
        </w:rPr>
        <w:t>подготавливать сообщения (презентации) о выдающихся путешественниках, о современных исследованиях Земли;</w:t>
      </w:r>
    </w:p>
    <w:p w14:paraId="07CF8E5D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FE51E3">
        <w:rPr>
          <w:rFonts w:ascii="Times New Roman" w:hAnsi="Times New Roman"/>
          <w:i/>
          <w:sz w:val="24"/>
          <w:szCs w:val="24"/>
        </w:rPr>
        <w:t>ориентироваться на местности: в мегаполисе и в природе;</w:t>
      </w:r>
    </w:p>
    <w:p w14:paraId="4095384A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FE51E3">
        <w:rPr>
          <w:rFonts w:ascii="Times New Roman" w:hAnsi="Times New Roman"/>
          <w:i/>
          <w:sz w:val="24"/>
          <w:szCs w:val="24"/>
        </w:rPr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14:paraId="379D32B2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FE51E3">
        <w:rPr>
          <w:rFonts w:ascii="Times New Roman" w:hAnsi="Times New Roman"/>
          <w:i/>
          <w:sz w:val="24"/>
          <w:szCs w:val="24"/>
        </w:rPr>
        <w:t>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14:paraId="24AE98E7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FE51E3">
        <w:rPr>
          <w:rFonts w:ascii="Times New Roman" w:hAnsi="Times New Roman"/>
          <w:i/>
          <w:sz w:val="24"/>
          <w:szCs w:val="24"/>
        </w:rPr>
        <w:t xml:space="preserve">составлять описание природного </w:t>
      </w:r>
      <w:proofErr w:type="spellStart"/>
      <w:proofErr w:type="gramStart"/>
      <w:r w:rsidRPr="00FE51E3">
        <w:rPr>
          <w:rFonts w:ascii="Times New Roman" w:hAnsi="Times New Roman"/>
          <w:i/>
          <w:sz w:val="24"/>
          <w:szCs w:val="24"/>
        </w:rPr>
        <w:t>комплекса;выдвигать</w:t>
      </w:r>
      <w:proofErr w:type="spellEnd"/>
      <w:proofErr w:type="gramEnd"/>
      <w:r w:rsidRPr="00FE51E3">
        <w:rPr>
          <w:rFonts w:ascii="Times New Roman" w:hAnsi="Times New Roman"/>
          <w:i/>
          <w:sz w:val="24"/>
          <w:szCs w:val="24"/>
        </w:rPr>
        <w:t xml:space="preserve"> гипотезы о связях и закономерностях событий, процессов, объектов, происходящих в географической оболочке;</w:t>
      </w:r>
    </w:p>
    <w:p w14:paraId="592C9F46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FE51E3">
        <w:rPr>
          <w:rFonts w:ascii="Times New Roman" w:hAnsi="Times New Roman"/>
          <w:i/>
          <w:sz w:val="24"/>
          <w:szCs w:val="24"/>
        </w:rPr>
        <w:t>сопоставлять существующие в науке точки зрения о причинах происходящих глобальных изменений климата;</w:t>
      </w:r>
    </w:p>
    <w:p w14:paraId="1FE7139A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FE51E3">
        <w:rPr>
          <w:rFonts w:ascii="Times New Roman" w:hAnsi="Times New Roman"/>
          <w:i/>
          <w:sz w:val="24"/>
          <w:szCs w:val="24"/>
        </w:rPr>
        <w:t>оценивать положительные и негативные последствия глобальных изменений климата для отдельных регионов и стран;</w:t>
      </w:r>
    </w:p>
    <w:p w14:paraId="7EE7C63F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FE51E3">
        <w:rPr>
          <w:rFonts w:ascii="Times New Roman" w:hAnsi="Times New Roman"/>
          <w:i/>
          <w:sz w:val="24"/>
          <w:szCs w:val="24"/>
        </w:rPr>
        <w:t>давать оценку и приводить примеры изменения значения границ во времени, оценивать границы с точки зрения их доступности;</w:t>
      </w:r>
    </w:p>
    <w:p w14:paraId="1CAD4DC8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FE51E3">
        <w:rPr>
          <w:rFonts w:ascii="Times New Roman" w:hAnsi="Times New Roman"/>
          <w:i/>
          <w:sz w:val="24"/>
          <w:szCs w:val="24"/>
        </w:rPr>
        <w:t>делать прогнозы трансформации географических систем и комплексов в результате изменения их компонентов;</w:t>
      </w:r>
    </w:p>
    <w:p w14:paraId="3F8DC4E7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FE51E3">
        <w:rPr>
          <w:rFonts w:ascii="Times New Roman" w:hAnsi="Times New Roman"/>
          <w:i/>
          <w:sz w:val="24"/>
          <w:szCs w:val="24"/>
        </w:rPr>
        <w:t>наносить на контурные карты основные формы рельефа;</w:t>
      </w:r>
    </w:p>
    <w:p w14:paraId="3CC7A431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FE51E3">
        <w:rPr>
          <w:rFonts w:ascii="Times New Roman" w:hAnsi="Times New Roman"/>
          <w:i/>
          <w:sz w:val="24"/>
          <w:szCs w:val="24"/>
        </w:rPr>
        <w:t>давать характеристику климата своей области (края, республики);</w:t>
      </w:r>
    </w:p>
    <w:p w14:paraId="51F2B036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FE51E3">
        <w:rPr>
          <w:rFonts w:ascii="Times New Roman" w:hAnsi="Times New Roman"/>
          <w:i/>
          <w:sz w:val="24"/>
          <w:szCs w:val="24"/>
        </w:rPr>
        <w:t>показывать на карте артезианские бассейны и области распространения многолетней мерзлоты;</w:t>
      </w:r>
    </w:p>
    <w:p w14:paraId="665EDB3C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FE51E3">
        <w:rPr>
          <w:rFonts w:ascii="Times New Roman" w:hAnsi="Times New Roman"/>
          <w:i/>
          <w:sz w:val="24"/>
          <w:szCs w:val="24"/>
        </w:rPr>
        <w:lastRenderedPageBreak/>
        <w:t>оценивать ситуацию на рынке труда и ее динамику;</w:t>
      </w:r>
    </w:p>
    <w:p w14:paraId="600D81E8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FE51E3">
        <w:rPr>
          <w:rFonts w:ascii="Times New Roman" w:hAnsi="Times New Roman"/>
          <w:i/>
          <w:sz w:val="24"/>
          <w:szCs w:val="24"/>
        </w:rPr>
        <w:t>объяснять различия в обеспеченности трудовыми ресурсами отдельных регионов России</w:t>
      </w:r>
    </w:p>
    <w:p w14:paraId="013D9DD1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FE51E3">
        <w:rPr>
          <w:rFonts w:ascii="Times New Roman" w:hAnsi="Times New Roman"/>
          <w:i/>
          <w:sz w:val="24"/>
          <w:szCs w:val="24"/>
        </w:rPr>
        <w:t>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страны;</w:t>
      </w:r>
    </w:p>
    <w:p w14:paraId="33DC0A0F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FE51E3">
        <w:rPr>
          <w:rFonts w:ascii="Times New Roman" w:hAnsi="Times New Roman"/>
          <w:i/>
          <w:sz w:val="24"/>
          <w:szCs w:val="24"/>
        </w:rPr>
        <w:t>обосновывать возможные пути решения проблем развития хозяйства России;</w:t>
      </w:r>
    </w:p>
    <w:p w14:paraId="1B7A9E98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FE51E3">
        <w:rPr>
          <w:rFonts w:ascii="Times New Roman" w:hAnsi="Times New Roman"/>
          <w:i/>
          <w:sz w:val="24"/>
          <w:szCs w:val="24"/>
        </w:rPr>
        <w:t>выбирать критерии для сравнения, сопоставления, места страны в мировой экономике;</w:t>
      </w:r>
    </w:p>
    <w:p w14:paraId="4A22F496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FE51E3">
        <w:rPr>
          <w:rFonts w:ascii="Times New Roman" w:hAnsi="Times New Roman"/>
          <w:i/>
          <w:sz w:val="24"/>
          <w:szCs w:val="24"/>
        </w:rPr>
        <w:t>объяснять возможности России в решении современных глобальных проблем человечества;</w:t>
      </w:r>
    </w:p>
    <w:p w14:paraId="3A0E0C00" w14:textId="77777777" w:rsidR="00FE51E3" w:rsidRPr="00FE51E3" w:rsidRDefault="00FE51E3" w:rsidP="00FE51E3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FE51E3">
        <w:rPr>
          <w:rFonts w:ascii="Times New Roman" w:hAnsi="Times New Roman"/>
          <w:i/>
          <w:sz w:val="24"/>
          <w:szCs w:val="24"/>
        </w:rPr>
        <w:t>оценивать социально-экономическое положение и перспективы развития России.</w:t>
      </w:r>
    </w:p>
    <w:p w14:paraId="47EF3491" w14:textId="77777777" w:rsidR="00662AD9" w:rsidRDefault="00662AD9" w:rsidP="00422923">
      <w:pPr>
        <w:shd w:val="clear" w:color="auto" w:fill="FFFFFF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14:paraId="3EC06CFA" w14:textId="77777777" w:rsidR="00662AD9" w:rsidRDefault="00662AD9" w:rsidP="00422923">
      <w:pPr>
        <w:shd w:val="clear" w:color="auto" w:fill="FFFFFF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14:paraId="7721858A" w14:textId="77777777" w:rsidR="0031061A" w:rsidRPr="006B2BBB" w:rsidRDefault="0031061A" w:rsidP="00422923">
      <w:pPr>
        <w:shd w:val="clear" w:color="auto" w:fill="FFFFFF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B2BBB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Содержание программы</w:t>
      </w:r>
    </w:p>
    <w:p w14:paraId="5C0CED5A" w14:textId="77777777" w:rsidR="0031061A" w:rsidRPr="006B2BBB" w:rsidRDefault="0031061A" w:rsidP="0039359C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B2BBB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Раздел 1. Введение.</w:t>
      </w:r>
    </w:p>
    <w:p w14:paraId="76FA7706" w14:textId="77777777" w:rsidR="0031061A" w:rsidRPr="006B2BBB" w:rsidRDefault="0031061A" w:rsidP="00181974">
      <w:pPr>
        <w:shd w:val="clear" w:color="auto" w:fill="FFFFFF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B2BBB">
        <w:rPr>
          <w:rFonts w:ascii="Times New Roman" w:hAnsi="Times New Roman"/>
          <w:bCs/>
          <w:color w:val="000000"/>
          <w:sz w:val="24"/>
          <w:szCs w:val="24"/>
          <w:lang w:eastAsia="ru-RU"/>
        </w:rPr>
        <w:t>Границы России. Взгляд сквозь века.</w:t>
      </w:r>
    </w:p>
    <w:p w14:paraId="01B51F83" w14:textId="77777777" w:rsidR="0031061A" w:rsidRPr="00181974" w:rsidRDefault="0031061A" w:rsidP="00181974">
      <w:pPr>
        <w:shd w:val="clear" w:color="auto" w:fill="FFFFFF"/>
        <w:ind w:left="360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181974">
        <w:rPr>
          <w:rFonts w:ascii="Times New Roman" w:hAnsi="Times New Roman"/>
          <w:i/>
          <w:color w:val="000000"/>
          <w:sz w:val="24"/>
          <w:szCs w:val="24"/>
          <w:lang w:eastAsia="ru-RU"/>
        </w:rPr>
        <w:t>Знакомство с ТБ, с планом работы кружка. Как изменялась граница России со временем.</w:t>
      </w:r>
    </w:p>
    <w:p w14:paraId="1C86A1A9" w14:textId="77777777" w:rsidR="0031061A" w:rsidRPr="00181974" w:rsidRDefault="0031061A" w:rsidP="00181974">
      <w:pPr>
        <w:shd w:val="clear" w:color="auto" w:fill="FFFFFF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81974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Раздел 2. Географическое положение России.</w:t>
      </w:r>
    </w:p>
    <w:p w14:paraId="73F4854B" w14:textId="77777777" w:rsidR="0031061A" w:rsidRPr="006B2BBB" w:rsidRDefault="0031061A" w:rsidP="00181974">
      <w:pPr>
        <w:shd w:val="clear" w:color="auto" w:fill="FFFFFF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B2BBB">
        <w:rPr>
          <w:rFonts w:ascii="Times New Roman" w:hAnsi="Times New Roman"/>
          <w:color w:val="000000"/>
          <w:sz w:val="24"/>
          <w:szCs w:val="24"/>
          <w:lang w:eastAsia="ru-RU"/>
        </w:rPr>
        <w:t>Географическое положение и границы России.</w:t>
      </w:r>
    </w:p>
    <w:p w14:paraId="06AA883C" w14:textId="77777777" w:rsidR="0031061A" w:rsidRPr="006B2BBB" w:rsidRDefault="0031061A" w:rsidP="00181974">
      <w:pPr>
        <w:shd w:val="clear" w:color="auto" w:fill="FFFFFF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B2BBB">
        <w:rPr>
          <w:rFonts w:ascii="Times New Roman" w:hAnsi="Times New Roman"/>
          <w:color w:val="000000"/>
          <w:sz w:val="24"/>
          <w:szCs w:val="24"/>
          <w:lang w:eastAsia="ru-RU"/>
        </w:rPr>
        <w:t>Политико-государственное устройство России.</w:t>
      </w:r>
    </w:p>
    <w:p w14:paraId="57390E2F" w14:textId="77777777" w:rsidR="0031061A" w:rsidRPr="006B2BBB" w:rsidRDefault="0031061A" w:rsidP="00181974">
      <w:pPr>
        <w:shd w:val="clear" w:color="auto" w:fill="FFFFFF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B2BBB">
        <w:rPr>
          <w:rFonts w:ascii="Times New Roman" w:hAnsi="Times New Roman"/>
          <w:bCs/>
          <w:color w:val="000000"/>
          <w:sz w:val="24"/>
          <w:szCs w:val="24"/>
          <w:lang w:eastAsia="ru-RU"/>
        </w:rPr>
        <w:t>Крайняя северная точка России.</w:t>
      </w:r>
      <w:r w:rsidRPr="006B2B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B2BBB">
        <w:rPr>
          <w:rFonts w:ascii="Times New Roman" w:hAnsi="Times New Roman"/>
          <w:i/>
          <w:color w:val="000000"/>
          <w:sz w:val="24"/>
          <w:szCs w:val="24"/>
          <w:lang w:eastAsia="ru-RU"/>
        </w:rPr>
        <w:t>Природа на мысе Флигели и на мысе Челюскин.</w:t>
      </w:r>
    </w:p>
    <w:p w14:paraId="42E1F73E" w14:textId="77777777" w:rsidR="0031061A" w:rsidRPr="00181974" w:rsidRDefault="0031061A" w:rsidP="00181974">
      <w:pPr>
        <w:shd w:val="clear" w:color="auto" w:fill="FFFFFF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8197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Крайняя южная точка России. </w:t>
      </w:r>
      <w:r w:rsidRPr="00181974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Физико-географические условия горы </w:t>
      </w:r>
      <w:proofErr w:type="spellStart"/>
      <w:r w:rsidRPr="00181974">
        <w:rPr>
          <w:rFonts w:ascii="Times New Roman" w:hAnsi="Times New Roman"/>
          <w:i/>
          <w:color w:val="000000"/>
          <w:sz w:val="24"/>
          <w:szCs w:val="24"/>
          <w:lang w:eastAsia="ru-RU"/>
        </w:rPr>
        <w:t>Базардюзю</w:t>
      </w:r>
      <w:proofErr w:type="spellEnd"/>
      <w:r w:rsidRPr="00181974">
        <w:rPr>
          <w:rFonts w:ascii="Times New Roman" w:hAnsi="Times New Roman"/>
          <w:i/>
          <w:color w:val="000000"/>
          <w:sz w:val="24"/>
          <w:szCs w:val="24"/>
          <w:lang w:eastAsia="ru-RU"/>
        </w:rPr>
        <w:t>.</w:t>
      </w:r>
    </w:p>
    <w:p w14:paraId="71D6DB04" w14:textId="77777777" w:rsidR="0031061A" w:rsidRPr="00181974" w:rsidRDefault="0031061A" w:rsidP="00181974">
      <w:pPr>
        <w:shd w:val="clear" w:color="auto" w:fill="FFFFFF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8197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Крайняя западная точка России. </w:t>
      </w:r>
      <w:r w:rsidRPr="00181974">
        <w:rPr>
          <w:rFonts w:ascii="Times New Roman" w:hAnsi="Times New Roman"/>
          <w:i/>
          <w:color w:val="000000"/>
          <w:sz w:val="24"/>
          <w:szCs w:val="24"/>
          <w:lang w:eastAsia="ru-RU"/>
        </w:rPr>
        <w:t>Физико-географические условия на Балтийской песчаной косе Гданьского залива Балтийского моря.</w:t>
      </w:r>
    </w:p>
    <w:p w14:paraId="5A9D0BF5" w14:textId="77777777" w:rsidR="0031061A" w:rsidRPr="00181974" w:rsidRDefault="0031061A" w:rsidP="00181974">
      <w:pPr>
        <w:shd w:val="clear" w:color="auto" w:fill="FFFFFF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8197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Крайняя восточная точка России. </w:t>
      </w:r>
      <w:r w:rsidRPr="00181974">
        <w:rPr>
          <w:rFonts w:ascii="Times New Roman" w:hAnsi="Times New Roman"/>
          <w:i/>
          <w:color w:val="000000"/>
          <w:sz w:val="24"/>
          <w:szCs w:val="24"/>
          <w:lang w:eastAsia="ru-RU"/>
        </w:rPr>
        <w:t>Природа мыса Дежнева и острова Ратманова.</w:t>
      </w:r>
    </w:p>
    <w:p w14:paraId="55E0983C" w14:textId="77777777" w:rsidR="0031061A" w:rsidRPr="00181974" w:rsidRDefault="0031061A" w:rsidP="00181974">
      <w:pPr>
        <w:shd w:val="clear" w:color="auto" w:fill="FFFFFF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81974">
        <w:rPr>
          <w:rFonts w:ascii="Times New Roman" w:hAnsi="Times New Roman"/>
          <w:color w:val="000000"/>
          <w:sz w:val="24"/>
          <w:szCs w:val="24"/>
          <w:lang w:eastAsia="ru-RU"/>
        </w:rPr>
        <w:t>Моря, омывающие Россию.</w:t>
      </w:r>
    </w:p>
    <w:p w14:paraId="243D14A8" w14:textId="77777777" w:rsidR="0031061A" w:rsidRPr="006B2BBB" w:rsidRDefault="0031061A" w:rsidP="00181974">
      <w:pPr>
        <w:shd w:val="clear" w:color="auto" w:fill="FFFFFF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B2BBB">
        <w:rPr>
          <w:rFonts w:ascii="Times New Roman" w:hAnsi="Times New Roman"/>
          <w:bCs/>
          <w:color w:val="000000"/>
          <w:sz w:val="24"/>
          <w:szCs w:val="24"/>
          <w:lang w:eastAsia="ru-RU"/>
        </w:rPr>
        <w:t>Часовые пояса России.</w:t>
      </w:r>
      <w:r w:rsidRPr="006B2B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B2BBB">
        <w:rPr>
          <w:rFonts w:ascii="Times New Roman" w:hAnsi="Times New Roman"/>
          <w:i/>
          <w:color w:val="000000"/>
          <w:sz w:val="24"/>
          <w:szCs w:val="24"/>
          <w:lang w:eastAsia="ru-RU"/>
        </w:rPr>
        <w:t>Решение задач по определению часового времени в разных точках России.</w:t>
      </w:r>
    </w:p>
    <w:p w14:paraId="564E4939" w14:textId="77777777" w:rsidR="0031061A" w:rsidRPr="00181974" w:rsidRDefault="0031061A" w:rsidP="00181974">
      <w:pPr>
        <w:shd w:val="clear" w:color="auto" w:fill="FFFFFF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8197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Россия на карте мира. </w:t>
      </w:r>
      <w:r w:rsidRPr="00181974">
        <w:rPr>
          <w:rFonts w:ascii="Times New Roman" w:hAnsi="Times New Roman"/>
          <w:i/>
          <w:color w:val="000000"/>
          <w:sz w:val="24"/>
          <w:szCs w:val="24"/>
          <w:lang w:eastAsia="ru-RU"/>
        </w:rPr>
        <w:t>Преимущества и недостатки физико-географического положения России.</w:t>
      </w:r>
    </w:p>
    <w:p w14:paraId="145BE188" w14:textId="77777777" w:rsidR="0031061A" w:rsidRPr="006B2BBB" w:rsidRDefault="0031061A" w:rsidP="0039359C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B2BBB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Раздел 3. Природа России.</w:t>
      </w:r>
    </w:p>
    <w:p w14:paraId="23E7DF5F" w14:textId="77777777" w:rsidR="0031061A" w:rsidRPr="00181974" w:rsidRDefault="0031061A" w:rsidP="00181974">
      <w:pPr>
        <w:shd w:val="clear" w:color="auto" w:fill="FFFFFF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181974">
        <w:rPr>
          <w:rFonts w:ascii="Times New Roman" w:hAnsi="Times New Roman"/>
          <w:bCs/>
          <w:color w:val="000000"/>
          <w:sz w:val="24"/>
          <w:szCs w:val="24"/>
          <w:lang w:eastAsia="ru-RU"/>
        </w:rPr>
        <w:t>Догеологический</w:t>
      </w:r>
      <w:proofErr w:type="spellEnd"/>
      <w:r w:rsidRPr="0018197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этап развития планеты. </w:t>
      </w:r>
      <w:r w:rsidRPr="00181974">
        <w:rPr>
          <w:rFonts w:ascii="Times New Roman" w:hAnsi="Times New Roman"/>
          <w:i/>
          <w:color w:val="000000"/>
          <w:sz w:val="24"/>
          <w:szCs w:val="24"/>
          <w:lang w:eastAsia="ru-RU"/>
        </w:rPr>
        <w:t>Гипотезы возникновения Земли как планеты.</w:t>
      </w:r>
    </w:p>
    <w:p w14:paraId="1171057F" w14:textId="77777777" w:rsidR="0031061A" w:rsidRPr="00181974" w:rsidRDefault="0031061A" w:rsidP="00181974">
      <w:pPr>
        <w:shd w:val="clear" w:color="auto" w:fill="FFFFFF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81974">
        <w:rPr>
          <w:rFonts w:ascii="Times New Roman" w:hAnsi="Times New Roman"/>
          <w:color w:val="000000"/>
          <w:sz w:val="24"/>
          <w:szCs w:val="24"/>
          <w:lang w:eastAsia="ru-RU"/>
        </w:rPr>
        <w:t>Особенности рельефа России.</w:t>
      </w:r>
    </w:p>
    <w:p w14:paraId="37ECA5A4" w14:textId="77777777" w:rsidR="0031061A" w:rsidRPr="00181974" w:rsidRDefault="0031061A" w:rsidP="00181974">
      <w:pPr>
        <w:shd w:val="clear" w:color="auto" w:fill="FFFFFF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81974">
        <w:rPr>
          <w:rFonts w:ascii="Times New Roman" w:hAnsi="Times New Roman"/>
          <w:bCs/>
          <w:color w:val="000000"/>
          <w:sz w:val="24"/>
          <w:szCs w:val="24"/>
          <w:lang w:eastAsia="ru-RU"/>
        </w:rPr>
        <w:t>14.Россия – страна великих равнин.</w:t>
      </w:r>
      <w:r w:rsidRPr="0018197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81974">
        <w:rPr>
          <w:rFonts w:ascii="Times New Roman" w:hAnsi="Times New Roman"/>
          <w:i/>
          <w:color w:val="000000"/>
          <w:sz w:val="24"/>
          <w:szCs w:val="24"/>
          <w:lang w:eastAsia="ru-RU"/>
        </w:rPr>
        <w:t>Восточно-Европейская равнина. Самая плоская и низкая – Западно-Сибирская низменность.</w:t>
      </w:r>
    </w:p>
    <w:p w14:paraId="0C9B4984" w14:textId="77777777" w:rsidR="0031061A" w:rsidRPr="00181974" w:rsidRDefault="0031061A" w:rsidP="00181974">
      <w:pPr>
        <w:shd w:val="clear" w:color="auto" w:fill="FFFFFF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81974">
        <w:rPr>
          <w:rFonts w:ascii="Times New Roman" w:hAnsi="Times New Roman"/>
          <w:bCs/>
          <w:color w:val="000000"/>
          <w:sz w:val="24"/>
          <w:szCs w:val="24"/>
          <w:lang w:eastAsia="ru-RU"/>
        </w:rPr>
        <w:t>15.Горное обрамление России.</w:t>
      </w:r>
      <w:r w:rsidRPr="0018197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81974">
        <w:rPr>
          <w:rFonts w:ascii="Times New Roman" w:hAnsi="Times New Roman"/>
          <w:i/>
          <w:color w:val="000000"/>
          <w:sz w:val="24"/>
          <w:szCs w:val="24"/>
          <w:lang w:eastAsia="ru-RU"/>
        </w:rPr>
        <w:t>Кавказ. Урал. Горы юга Сибири и Дальнего Востока.</w:t>
      </w:r>
    </w:p>
    <w:p w14:paraId="3C6004A0" w14:textId="77777777" w:rsidR="0031061A" w:rsidRPr="00181974" w:rsidRDefault="0031061A" w:rsidP="00181974">
      <w:pPr>
        <w:shd w:val="clear" w:color="auto" w:fill="FFFFFF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81974">
        <w:rPr>
          <w:rFonts w:ascii="Times New Roman" w:hAnsi="Times New Roman"/>
          <w:color w:val="000000"/>
          <w:sz w:val="24"/>
          <w:szCs w:val="24"/>
          <w:lang w:eastAsia="ru-RU"/>
        </w:rPr>
        <w:t>16. Минеральные ресурсы России.</w:t>
      </w:r>
    </w:p>
    <w:p w14:paraId="4A9E4664" w14:textId="77777777" w:rsidR="0031061A" w:rsidRPr="00181974" w:rsidRDefault="0031061A" w:rsidP="00181974">
      <w:pPr>
        <w:shd w:val="clear" w:color="auto" w:fill="FFFFFF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81974">
        <w:rPr>
          <w:rFonts w:ascii="Times New Roman" w:hAnsi="Times New Roman"/>
          <w:color w:val="000000"/>
          <w:sz w:val="24"/>
          <w:szCs w:val="24"/>
          <w:lang w:eastAsia="ru-RU"/>
        </w:rPr>
        <w:t>Климат и климатические ресурсы России.</w:t>
      </w:r>
    </w:p>
    <w:p w14:paraId="34FF431F" w14:textId="77777777" w:rsidR="0031061A" w:rsidRPr="00181974" w:rsidRDefault="0031061A" w:rsidP="00181974">
      <w:pPr>
        <w:shd w:val="clear" w:color="auto" w:fill="FFFFFF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8197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Полюсы холода, жары, ветреной и дождливой погоды. </w:t>
      </w:r>
      <w:r w:rsidRPr="00181974">
        <w:rPr>
          <w:rFonts w:ascii="Times New Roman" w:hAnsi="Times New Roman"/>
          <w:i/>
          <w:color w:val="000000"/>
          <w:sz w:val="24"/>
          <w:szCs w:val="24"/>
          <w:lang w:eastAsia="ru-RU"/>
        </w:rPr>
        <w:t>Климат гор. Самые дождливые и самые засушливые районы. Штили и ураганы в России.</w:t>
      </w:r>
    </w:p>
    <w:p w14:paraId="3FBEB91B" w14:textId="77777777" w:rsidR="0031061A" w:rsidRPr="00181974" w:rsidRDefault="0031061A" w:rsidP="00181974">
      <w:pPr>
        <w:shd w:val="clear" w:color="auto" w:fill="FFFFFF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8197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Внутренние воды России в фольклоре. </w:t>
      </w:r>
      <w:r w:rsidRPr="00181974">
        <w:rPr>
          <w:rFonts w:ascii="Times New Roman" w:hAnsi="Times New Roman"/>
          <w:i/>
          <w:color w:val="000000"/>
          <w:sz w:val="24"/>
          <w:szCs w:val="24"/>
          <w:lang w:eastAsia="ru-RU"/>
        </w:rPr>
        <w:t>Былины Садко. Стихи и песни о России.</w:t>
      </w:r>
    </w:p>
    <w:p w14:paraId="12D0072B" w14:textId="77777777" w:rsidR="0031061A" w:rsidRPr="00181974" w:rsidRDefault="0031061A" w:rsidP="00181974">
      <w:pPr>
        <w:shd w:val="clear" w:color="auto" w:fill="FFFFFF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81974">
        <w:rPr>
          <w:rFonts w:ascii="Times New Roman" w:hAnsi="Times New Roman"/>
          <w:color w:val="000000"/>
          <w:sz w:val="24"/>
          <w:szCs w:val="24"/>
          <w:lang w:eastAsia="ru-RU"/>
        </w:rPr>
        <w:t>Моря как крупные природные комплексы.</w:t>
      </w:r>
    </w:p>
    <w:p w14:paraId="51AFC59A" w14:textId="77777777" w:rsidR="0031061A" w:rsidRPr="00181974" w:rsidRDefault="0031061A" w:rsidP="00181974">
      <w:pPr>
        <w:shd w:val="clear" w:color="auto" w:fill="FFFFFF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81974">
        <w:rPr>
          <w:rFonts w:ascii="Times New Roman" w:hAnsi="Times New Roman"/>
          <w:color w:val="000000"/>
          <w:sz w:val="24"/>
          <w:szCs w:val="24"/>
          <w:lang w:eastAsia="ru-RU"/>
        </w:rPr>
        <w:t>Восточно-Европейская равнина.</w:t>
      </w:r>
    </w:p>
    <w:p w14:paraId="5F3C7BA3" w14:textId="77777777" w:rsidR="0031061A" w:rsidRPr="00181974" w:rsidRDefault="0031061A" w:rsidP="00181974">
      <w:pPr>
        <w:shd w:val="clear" w:color="auto" w:fill="FFFFFF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81974">
        <w:rPr>
          <w:rFonts w:ascii="Times New Roman" w:hAnsi="Times New Roman"/>
          <w:color w:val="000000"/>
          <w:sz w:val="24"/>
          <w:szCs w:val="24"/>
          <w:lang w:eastAsia="ru-RU"/>
        </w:rPr>
        <w:t>Кавказ- самые высокие горы России.</w:t>
      </w:r>
    </w:p>
    <w:p w14:paraId="2E5FFC20" w14:textId="77777777" w:rsidR="0031061A" w:rsidRPr="00181974" w:rsidRDefault="0031061A" w:rsidP="00181974">
      <w:pPr>
        <w:shd w:val="clear" w:color="auto" w:fill="FFFFFF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81974">
        <w:rPr>
          <w:rFonts w:ascii="Times New Roman" w:hAnsi="Times New Roman"/>
          <w:color w:val="000000"/>
          <w:sz w:val="24"/>
          <w:szCs w:val="24"/>
          <w:lang w:eastAsia="ru-RU"/>
        </w:rPr>
        <w:t>Своеобразие природы Урала.</w:t>
      </w:r>
    </w:p>
    <w:p w14:paraId="33581E49" w14:textId="77777777" w:rsidR="0031061A" w:rsidRPr="00181974" w:rsidRDefault="0031061A" w:rsidP="00181974">
      <w:pPr>
        <w:shd w:val="clear" w:color="auto" w:fill="FFFFFF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81974">
        <w:rPr>
          <w:rFonts w:ascii="Times New Roman" w:hAnsi="Times New Roman"/>
          <w:color w:val="000000"/>
          <w:sz w:val="24"/>
          <w:szCs w:val="24"/>
          <w:lang w:eastAsia="ru-RU"/>
        </w:rPr>
        <w:t>Западно-Сибирская равнина: особенности природы.</w:t>
      </w:r>
    </w:p>
    <w:p w14:paraId="568E9502" w14:textId="77777777" w:rsidR="0031061A" w:rsidRPr="00181974" w:rsidRDefault="0031061A" w:rsidP="00181974">
      <w:pPr>
        <w:shd w:val="clear" w:color="auto" w:fill="FFFFFF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81974">
        <w:rPr>
          <w:rFonts w:ascii="Times New Roman" w:hAnsi="Times New Roman"/>
          <w:color w:val="000000"/>
          <w:sz w:val="24"/>
          <w:szCs w:val="24"/>
          <w:lang w:eastAsia="ru-RU"/>
        </w:rPr>
        <w:t>Восточная Сибирь: величие и суровость природы.</w:t>
      </w:r>
    </w:p>
    <w:p w14:paraId="36F75A4C" w14:textId="77777777" w:rsidR="0031061A" w:rsidRPr="00181974" w:rsidRDefault="0031061A" w:rsidP="00181974">
      <w:pPr>
        <w:shd w:val="clear" w:color="auto" w:fill="FFFFFF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81974">
        <w:rPr>
          <w:rFonts w:ascii="Times New Roman" w:hAnsi="Times New Roman"/>
          <w:color w:val="000000"/>
          <w:sz w:val="24"/>
          <w:szCs w:val="24"/>
          <w:lang w:eastAsia="ru-RU"/>
        </w:rPr>
        <w:t>Дальний Восток – край контрастов.</w:t>
      </w:r>
    </w:p>
    <w:p w14:paraId="4A4FF704" w14:textId="77777777" w:rsidR="0031061A" w:rsidRPr="00181974" w:rsidRDefault="0031061A" w:rsidP="00181974">
      <w:pPr>
        <w:shd w:val="clear" w:color="auto" w:fill="FFFFFF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81974">
        <w:rPr>
          <w:rFonts w:ascii="Times New Roman" w:hAnsi="Times New Roman"/>
          <w:color w:val="000000"/>
          <w:sz w:val="24"/>
          <w:szCs w:val="24"/>
          <w:lang w:eastAsia="ru-RU"/>
        </w:rPr>
        <w:t>Географическая игра «Знатоки картографии»</w:t>
      </w:r>
    </w:p>
    <w:p w14:paraId="78C43362" w14:textId="77777777" w:rsidR="0031061A" w:rsidRPr="006B2BBB" w:rsidRDefault="0031061A" w:rsidP="0039359C">
      <w:pPr>
        <w:shd w:val="clear" w:color="auto" w:fill="FFFFFF"/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6B2BBB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Раздел 4. Человек и природа.</w:t>
      </w:r>
    </w:p>
    <w:p w14:paraId="19F43C20" w14:textId="77777777" w:rsidR="0031061A" w:rsidRPr="00966F56" w:rsidRDefault="0031061A" w:rsidP="00966F56">
      <w:pPr>
        <w:shd w:val="clear" w:color="auto" w:fill="FFFFFF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66F56">
        <w:rPr>
          <w:rFonts w:ascii="Times New Roman" w:hAnsi="Times New Roman"/>
          <w:color w:val="000000"/>
          <w:sz w:val="24"/>
          <w:szCs w:val="24"/>
          <w:lang w:eastAsia="ru-RU"/>
        </w:rPr>
        <w:t>Влияние природы на жизнь и здоровье человека.</w:t>
      </w:r>
    </w:p>
    <w:p w14:paraId="49B3657A" w14:textId="77777777" w:rsidR="0031061A" w:rsidRPr="00966F56" w:rsidRDefault="0031061A" w:rsidP="00966F56">
      <w:pPr>
        <w:shd w:val="clear" w:color="auto" w:fill="FFFFFF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66F56">
        <w:rPr>
          <w:rFonts w:ascii="Times New Roman" w:hAnsi="Times New Roman"/>
          <w:color w:val="000000"/>
          <w:sz w:val="24"/>
          <w:szCs w:val="24"/>
          <w:lang w:eastAsia="ru-RU"/>
        </w:rPr>
        <w:t>Воздействие человека на природу.</w:t>
      </w:r>
    </w:p>
    <w:p w14:paraId="0248C899" w14:textId="77777777" w:rsidR="0031061A" w:rsidRPr="00966F56" w:rsidRDefault="0031061A" w:rsidP="00966F56">
      <w:pPr>
        <w:shd w:val="clear" w:color="auto" w:fill="FFFFFF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66F5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Рациональное природопользование.</w:t>
      </w:r>
    </w:p>
    <w:p w14:paraId="3D444FCD" w14:textId="77777777" w:rsidR="0031061A" w:rsidRPr="006B2BBB" w:rsidRDefault="0031061A" w:rsidP="0039359C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B2BBB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Раздел 5. Население России.</w:t>
      </w:r>
    </w:p>
    <w:p w14:paraId="00B64A7D" w14:textId="77777777" w:rsidR="0031061A" w:rsidRPr="00966F56" w:rsidRDefault="0031061A" w:rsidP="00966F56">
      <w:pPr>
        <w:shd w:val="clear" w:color="auto" w:fill="FFFFFF"/>
        <w:ind w:left="28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66F56">
        <w:rPr>
          <w:rFonts w:ascii="Times New Roman" w:hAnsi="Times New Roman"/>
          <w:bCs/>
          <w:color w:val="000000"/>
          <w:sz w:val="24"/>
          <w:szCs w:val="24"/>
          <w:lang w:eastAsia="ru-RU"/>
        </w:rPr>
        <w:t>Как изменяется численность населения России.</w:t>
      </w:r>
    </w:p>
    <w:p w14:paraId="6C544DD0" w14:textId="77777777" w:rsidR="0031061A" w:rsidRPr="00966F56" w:rsidRDefault="0031061A" w:rsidP="00966F56">
      <w:pPr>
        <w:shd w:val="clear" w:color="auto" w:fill="FFFFFF"/>
        <w:ind w:left="28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66F56">
        <w:rPr>
          <w:rFonts w:ascii="Times New Roman" w:hAnsi="Times New Roman"/>
          <w:bCs/>
          <w:color w:val="000000"/>
          <w:sz w:val="24"/>
          <w:szCs w:val="24"/>
          <w:lang w:eastAsia="ru-RU"/>
        </w:rPr>
        <w:t>Где живут в России.</w:t>
      </w:r>
    </w:p>
    <w:p w14:paraId="793A0B70" w14:textId="77777777" w:rsidR="0031061A" w:rsidRPr="00966F56" w:rsidRDefault="0031061A" w:rsidP="00966F56">
      <w:pPr>
        <w:shd w:val="clear" w:color="auto" w:fill="FFFFFF"/>
        <w:ind w:left="28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66F56">
        <w:rPr>
          <w:rFonts w:ascii="Times New Roman" w:hAnsi="Times New Roman"/>
          <w:color w:val="000000"/>
          <w:sz w:val="24"/>
          <w:szCs w:val="24"/>
          <w:lang w:eastAsia="ru-RU"/>
        </w:rPr>
        <w:t>Крупнейшие города России и города-миллионеры.</w:t>
      </w:r>
    </w:p>
    <w:p w14:paraId="42D5BC33" w14:textId="77777777" w:rsidR="0031061A" w:rsidRPr="006B2BBB" w:rsidRDefault="0031061A" w:rsidP="0039359C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6B2BBB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Раздел 5. Хозяйство России.</w:t>
      </w:r>
    </w:p>
    <w:p w14:paraId="1CA1DBC1" w14:textId="77777777" w:rsidR="0031061A" w:rsidRPr="00966F56" w:rsidRDefault="0031061A" w:rsidP="00966F56">
      <w:pPr>
        <w:shd w:val="clear" w:color="auto" w:fill="FFFFFF"/>
        <w:ind w:left="28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66F56">
        <w:rPr>
          <w:rFonts w:ascii="Times New Roman" w:hAnsi="Times New Roman"/>
          <w:bCs/>
          <w:color w:val="000000"/>
          <w:sz w:val="24"/>
          <w:szCs w:val="24"/>
          <w:lang w:eastAsia="ru-RU"/>
        </w:rPr>
        <w:t>Состав и особенности Российской экономики.</w:t>
      </w:r>
    </w:p>
    <w:p w14:paraId="08782BD2" w14:textId="77777777" w:rsidR="0031061A" w:rsidRPr="00966F56" w:rsidRDefault="0031061A" w:rsidP="00966F56">
      <w:pPr>
        <w:shd w:val="clear" w:color="auto" w:fill="FFFFFF"/>
        <w:ind w:left="28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66F56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Первичная промышленность России. </w:t>
      </w:r>
      <w:r w:rsidRPr="00966F56">
        <w:rPr>
          <w:rFonts w:ascii="Times New Roman" w:hAnsi="Times New Roman"/>
          <w:i/>
          <w:color w:val="000000"/>
          <w:sz w:val="24"/>
          <w:szCs w:val="24"/>
          <w:lang w:eastAsia="ru-RU"/>
        </w:rPr>
        <w:t>Добыча полезных ископаемых.</w:t>
      </w:r>
    </w:p>
    <w:p w14:paraId="0535CD51" w14:textId="77777777" w:rsidR="0031061A" w:rsidRPr="00966F56" w:rsidRDefault="0031061A" w:rsidP="00966F56">
      <w:pPr>
        <w:shd w:val="clear" w:color="auto" w:fill="FFFFFF"/>
        <w:ind w:left="28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66F56">
        <w:rPr>
          <w:rFonts w:ascii="Times New Roman" w:hAnsi="Times New Roman"/>
          <w:color w:val="000000"/>
          <w:sz w:val="24"/>
          <w:szCs w:val="24"/>
          <w:lang w:eastAsia="ru-RU"/>
        </w:rPr>
        <w:t>Машиностроение и ВПК России.</w:t>
      </w:r>
    </w:p>
    <w:p w14:paraId="7C124E79" w14:textId="77777777" w:rsidR="0031061A" w:rsidRPr="00966F56" w:rsidRDefault="0031061A" w:rsidP="00966F56">
      <w:pPr>
        <w:shd w:val="clear" w:color="auto" w:fill="FFFFFF"/>
        <w:ind w:left="28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66F56">
        <w:rPr>
          <w:rFonts w:ascii="Times New Roman" w:hAnsi="Times New Roman"/>
          <w:color w:val="000000"/>
          <w:sz w:val="24"/>
          <w:szCs w:val="24"/>
          <w:lang w:eastAsia="ru-RU"/>
        </w:rPr>
        <w:t>Чёрная и цветная металлургия России.</w:t>
      </w:r>
    </w:p>
    <w:p w14:paraId="6559850C" w14:textId="77777777" w:rsidR="0031061A" w:rsidRPr="00966F56" w:rsidRDefault="0031061A" w:rsidP="00966F56">
      <w:pPr>
        <w:shd w:val="clear" w:color="auto" w:fill="FFFFFF"/>
        <w:ind w:left="28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66F56">
        <w:rPr>
          <w:rFonts w:ascii="Times New Roman" w:hAnsi="Times New Roman"/>
          <w:color w:val="000000"/>
          <w:sz w:val="24"/>
          <w:szCs w:val="24"/>
          <w:lang w:eastAsia="ru-RU"/>
        </w:rPr>
        <w:t>Лесная промышленность.</w:t>
      </w:r>
    </w:p>
    <w:p w14:paraId="3651F866" w14:textId="77777777" w:rsidR="0031061A" w:rsidRPr="00966F56" w:rsidRDefault="0031061A" w:rsidP="00966F56">
      <w:pPr>
        <w:shd w:val="clear" w:color="auto" w:fill="FFFFFF"/>
        <w:ind w:left="28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66F56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Сельское хозяйство России. </w:t>
      </w:r>
      <w:r w:rsidRPr="00966F56">
        <w:rPr>
          <w:rFonts w:ascii="Times New Roman" w:hAnsi="Times New Roman"/>
          <w:i/>
          <w:color w:val="000000"/>
          <w:sz w:val="24"/>
          <w:szCs w:val="24"/>
          <w:lang w:eastAsia="ru-RU"/>
        </w:rPr>
        <w:t>Растениеводство и животноводство. География</w:t>
      </w:r>
    </w:p>
    <w:p w14:paraId="01B32F22" w14:textId="77777777" w:rsidR="0031061A" w:rsidRPr="00966F56" w:rsidRDefault="0031061A" w:rsidP="00966F56">
      <w:pPr>
        <w:shd w:val="clear" w:color="auto" w:fill="FFFFFF"/>
        <w:ind w:left="28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66F56">
        <w:rPr>
          <w:rFonts w:ascii="Times New Roman" w:hAnsi="Times New Roman"/>
          <w:color w:val="000000"/>
          <w:sz w:val="24"/>
          <w:szCs w:val="24"/>
          <w:lang w:eastAsia="ru-RU"/>
        </w:rPr>
        <w:t>Особенности экономика Центральной России.</w:t>
      </w:r>
    </w:p>
    <w:p w14:paraId="5223E92B" w14:textId="77777777" w:rsidR="0031061A" w:rsidRPr="00966F56" w:rsidRDefault="0031061A" w:rsidP="00966F56">
      <w:pPr>
        <w:shd w:val="clear" w:color="auto" w:fill="FFFFFF"/>
        <w:ind w:left="28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66F56">
        <w:rPr>
          <w:rFonts w:ascii="Times New Roman" w:hAnsi="Times New Roman"/>
          <w:color w:val="000000"/>
          <w:sz w:val="24"/>
          <w:szCs w:val="24"/>
          <w:lang w:eastAsia="ru-RU"/>
        </w:rPr>
        <w:t>Европейский Север. Население и хозяйство.</w:t>
      </w:r>
    </w:p>
    <w:p w14:paraId="46B4EAD8" w14:textId="77777777" w:rsidR="0031061A" w:rsidRPr="00966F56" w:rsidRDefault="0031061A" w:rsidP="00966F56">
      <w:pPr>
        <w:shd w:val="clear" w:color="auto" w:fill="FFFFFF"/>
        <w:ind w:left="28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66F56">
        <w:rPr>
          <w:rFonts w:ascii="Times New Roman" w:hAnsi="Times New Roman"/>
          <w:color w:val="000000"/>
          <w:sz w:val="24"/>
          <w:szCs w:val="24"/>
          <w:lang w:eastAsia="ru-RU"/>
        </w:rPr>
        <w:t>Европейский Юг. Население и хозяйство.</w:t>
      </w:r>
    </w:p>
    <w:p w14:paraId="25A2313E" w14:textId="41C5C6F0" w:rsidR="0031061A" w:rsidRDefault="0031061A" w:rsidP="00966F56">
      <w:pPr>
        <w:shd w:val="clear" w:color="auto" w:fill="FFFFFF"/>
        <w:ind w:left="28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66F56">
        <w:rPr>
          <w:rFonts w:ascii="Times New Roman" w:hAnsi="Times New Roman"/>
          <w:color w:val="000000"/>
          <w:sz w:val="24"/>
          <w:szCs w:val="24"/>
          <w:lang w:eastAsia="ru-RU"/>
        </w:rPr>
        <w:t>Поволжье. Население и хозяйство.</w:t>
      </w:r>
    </w:p>
    <w:p w14:paraId="4DCC23BB" w14:textId="77777777" w:rsidR="00485565" w:rsidRPr="00485565" w:rsidRDefault="00485565" w:rsidP="00485565">
      <w:pPr>
        <w:shd w:val="clear" w:color="auto" w:fill="FFFFFF"/>
        <w:ind w:left="28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85565">
        <w:rPr>
          <w:rFonts w:ascii="Times New Roman" w:hAnsi="Times New Roman"/>
          <w:color w:val="000000"/>
          <w:sz w:val="24"/>
          <w:szCs w:val="24"/>
          <w:lang w:eastAsia="ru-RU"/>
        </w:rPr>
        <w:t>Урал</w:t>
      </w:r>
    </w:p>
    <w:p w14:paraId="2B83A071" w14:textId="77777777" w:rsidR="00485565" w:rsidRPr="00485565" w:rsidRDefault="00485565" w:rsidP="00485565">
      <w:pPr>
        <w:shd w:val="clear" w:color="auto" w:fill="FFFFFF"/>
        <w:ind w:left="28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85565">
        <w:rPr>
          <w:rFonts w:ascii="Times New Roman" w:hAnsi="Times New Roman"/>
          <w:color w:val="000000"/>
          <w:sz w:val="24"/>
          <w:szCs w:val="24"/>
          <w:lang w:eastAsia="ru-RU"/>
        </w:rPr>
        <w:t>Сибирь</w:t>
      </w:r>
    </w:p>
    <w:p w14:paraId="5B6DC399" w14:textId="73AECAEA" w:rsidR="00485565" w:rsidRPr="00966F56" w:rsidRDefault="00485565" w:rsidP="00485565">
      <w:pPr>
        <w:shd w:val="clear" w:color="auto" w:fill="FFFFFF"/>
        <w:ind w:left="284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85565">
        <w:rPr>
          <w:rFonts w:ascii="Times New Roman" w:hAnsi="Times New Roman"/>
          <w:color w:val="000000"/>
          <w:sz w:val="24"/>
          <w:szCs w:val="24"/>
          <w:lang w:eastAsia="ru-RU"/>
        </w:rPr>
        <w:t>Дальний Восток</w:t>
      </w:r>
    </w:p>
    <w:p w14:paraId="5A47EA05" w14:textId="77777777" w:rsidR="00966F56" w:rsidRPr="00966F56" w:rsidRDefault="00966F56" w:rsidP="00966F56">
      <w:pPr>
        <w:shd w:val="clear" w:color="auto" w:fill="FFFFFF"/>
        <w:ind w:left="284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13E99B22" w14:textId="77777777" w:rsidR="0031061A" w:rsidRPr="006B2BBB" w:rsidRDefault="0031061A" w:rsidP="00C646FA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B2BBB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Формы работы</w:t>
      </w:r>
      <w:r w:rsidRPr="006B2BB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разнообразны – беседы, конкурсы, экскурсии, игры, теоретические занятия. Они предполагают коллективные, групповые, индивидуальные формы работы с детьми.</w:t>
      </w:r>
    </w:p>
    <w:p w14:paraId="03F12E9D" w14:textId="77777777" w:rsidR="0031061A" w:rsidRPr="006B2BBB" w:rsidRDefault="0031061A" w:rsidP="002B70E4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6B2BBB">
        <w:rPr>
          <w:rFonts w:ascii="Times New Roman" w:hAnsi="Times New Roman"/>
          <w:b/>
          <w:i/>
          <w:iCs/>
          <w:color w:val="000000"/>
          <w:sz w:val="24"/>
          <w:szCs w:val="24"/>
          <w:lang w:eastAsia="ru-RU"/>
        </w:rPr>
        <w:t>Формы контроля:</w:t>
      </w:r>
      <w:r w:rsidRPr="006B2BBB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6B2BBB">
        <w:rPr>
          <w:rFonts w:ascii="Times New Roman" w:hAnsi="Times New Roman"/>
          <w:color w:val="000000"/>
          <w:sz w:val="24"/>
          <w:szCs w:val="24"/>
          <w:lang w:eastAsia="ru-RU"/>
        </w:rPr>
        <w:t>Анализ заданий, выполненных на контурной карте, ответы на вопросы викторины, ответы, полученные в ходе фронтальной беседы.</w:t>
      </w:r>
    </w:p>
    <w:p w14:paraId="5695E68B" w14:textId="77777777" w:rsidR="0046713F" w:rsidRDefault="0046713F" w:rsidP="009C510E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4FBA5476" w14:textId="77777777" w:rsidR="00444883" w:rsidRDefault="00444883" w:rsidP="009C510E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3A471746" w14:textId="77777777" w:rsidR="00444883" w:rsidRDefault="00444883" w:rsidP="009C510E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54549B31" w14:textId="77777777" w:rsidR="00444883" w:rsidRDefault="00444883" w:rsidP="009C510E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4CD27A92" w14:textId="77777777" w:rsidR="00444883" w:rsidRDefault="00444883" w:rsidP="009C510E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41B50FBA" w14:textId="77777777" w:rsidR="00444883" w:rsidRDefault="00444883" w:rsidP="009C510E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5A29207F" w14:textId="77777777" w:rsidR="00444883" w:rsidRDefault="00444883" w:rsidP="009C510E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76D07E60" w14:textId="77777777" w:rsidR="00444883" w:rsidRDefault="00444883" w:rsidP="009C510E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378D2BB3" w14:textId="77777777" w:rsidR="00444883" w:rsidRDefault="00444883" w:rsidP="009C510E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3DD25190" w14:textId="77777777" w:rsidR="00444883" w:rsidRDefault="00444883" w:rsidP="009C510E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488FCB7E" w14:textId="77777777" w:rsidR="00444883" w:rsidRDefault="00444883" w:rsidP="009C510E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6F7FDCA9" w14:textId="13AB783C" w:rsidR="00444883" w:rsidRDefault="00444883" w:rsidP="009C510E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343047C6" w14:textId="77777777" w:rsidR="00485565" w:rsidRDefault="00485565" w:rsidP="009C510E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17413EDA" w14:textId="77777777" w:rsidR="00444883" w:rsidRDefault="00444883" w:rsidP="009C510E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3D14E39F" w14:textId="77777777" w:rsidR="00444883" w:rsidRDefault="00444883" w:rsidP="009C510E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656D2DF7" w14:textId="77777777" w:rsidR="00444883" w:rsidRDefault="00444883" w:rsidP="009C510E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28894974" w14:textId="77777777" w:rsidR="00444883" w:rsidRDefault="00444883" w:rsidP="009C510E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35D3B01F" w14:textId="77777777" w:rsidR="00444883" w:rsidRDefault="00444883" w:rsidP="009C510E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15186BF5" w14:textId="77777777" w:rsidR="002C169D" w:rsidRDefault="002C169D" w:rsidP="009C510E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64F24F8C" w14:textId="77777777" w:rsidR="002C169D" w:rsidRDefault="002C169D" w:rsidP="009C510E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3EE29AE1" w14:textId="77777777" w:rsidR="002C169D" w:rsidRDefault="002C169D" w:rsidP="009C510E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165C8E98" w14:textId="10B2AE28" w:rsidR="002C169D" w:rsidRDefault="002C169D" w:rsidP="009C510E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31CFDE6B" w14:textId="0E9476F5" w:rsidR="00477F8A" w:rsidRDefault="00477F8A" w:rsidP="009C510E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70A43E70" w14:textId="67FC39AF" w:rsidR="00477F8A" w:rsidRDefault="00477F8A" w:rsidP="009C510E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523DD719" w14:textId="2971C2D5" w:rsidR="00477F8A" w:rsidRDefault="00477F8A" w:rsidP="009C510E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0C4C3CAD" w14:textId="77777777" w:rsidR="00477F8A" w:rsidRDefault="00477F8A" w:rsidP="009C510E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77D7236C" w14:textId="77777777" w:rsidR="00444883" w:rsidRDefault="00444883" w:rsidP="009C510E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1376EE02" w14:textId="77777777" w:rsidR="00444883" w:rsidRDefault="00444883" w:rsidP="009C510E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54957B4C" w14:textId="77777777" w:rsidR="0046713F" w:rsidRDefault="0046713F" w:rsidP="009C510E">
      <w:pPr>
        <w:shd w:val="clear" w:color="auto" w:fill="FFFFFF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05A7F1C6" w14:textId="77777777" w:rsidR="0031061A" w:rsidRPr="00662AD9" w:rsidRDefault="00FE51E3" w:rsidP="009C510E">
      <w:pPr>
        <w:shd w:val="clear" w:color="auto" w:fill="FFFFFF"/>
        <w:jc w:val="center"/>
        <w:rPr>
          <w:rFonts w:ascii="Times New Roman" w:hAnsi="Times New Roman"/>
          <w:b/>
          <w:bCs/>
          <w:iCs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4"/>
          <w:lang w:eastAsia="ru-RU"/>
        </w:rPr>
        <w:lastRenderedPageBreak/>
        <w:t>Календарно-тематическое планирование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387"/>
        <w:gridCol w:w="992"/>
        <w:gridCol w:w="1134"/>
        <w:gridCol w:w="992"/>
      </w:tblGrid>
      <w:tr w:rsidR="00464B32" w:rsidRPr="0074095A" w14:paraId="68FFBDB2" w14:textId="77777777" w:rsidTr="00464B32">
        <w:trPr>
          <w:trHeight w:val="300"/>
        </w:trPr>
        <w:tc>
          <w:tcPr>
            <w:tcW w:w="675" w:type="dxa"/>
            <w:vMerge w:val="restart"/>
          </w:tcPr>
          <w:p w14:paraId="16F2E045" w14:textId="77777777" w:rsidR="00464B32" w:rsidRPr="0074095A" w:rsidRDefault="00464B32" w:rsidP="00FA74F6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4095A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87" w:type="dxa"/>
            <w:vMerge w:val="restart"/>
          </w:tcPr>
          <w:p w14:paraId="7E927866" w14:textId="77777777" w:rsidR="00464B32" w:rsidRPr="0074095A" w:rsidRDefault="00464B32" w:rsidP="00FA74F6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4095A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992" w:type="dxa"/>
            <w:vMerge w:val="restart"/>
          </w:tcPr>
          <w:p w14:paraId="5421F03E" w14:textId="77777777" w:rsidR="00464B32" w:rsidRPr="0074095A" w:rsidRDefault="00464B32" w:rsidP="005B140A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Cs w:val="24"/>
                <w:lang w:eastAsia="ru-RU"/>
              </w:rPr>
            </w:pPr>
            <w:r w:rsidRPr="0074095A">
              <w:rPr>
                <w:rFonts w:ascii="Times New Roman" w:hAnsi="Times New Roman"/>
                <w:b/>
                <w:bCs/>
                <w:iCs/>
                <w:color w:val="000000"/>
                <w:szCs w:val="24"/>
                <w:lang w:eastAsia="ru-RU"/>
              </w:rPr>
              <w:t>Кол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Cs w:val="24"/>
                <w:lang w:eastAsia="ru-RU"/>
              </w:rPr>
              <w:t>-</w:t>
            </w:r>
            <w:r w:rsidRPr="0074095A">
              <w:rPr>
                <w:rFonts w:ascii="Times New Roman" w:hAnsi="Times New Roman"/>
                <w:b/>
                <w:bCs/>
                <w:iCs/>
                <w:color w:val="000000"/>
                <w:szCs w:val="24"/>
                <w:lang w:eastAsia="ru-RU"/>
              </w:rPr>
              <w:t>во часов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350A58DC" w14:textId="77777777" w:rsidR="00464B32" w:rsidRPr="001A6845" w:rsidRDefault="00464B32" w:rsidP="00FA74F6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4"/>
                <w:lang w:eastAsia="ru-RU"/>
              </w:rPr>
            </w:pPr>
            <w:r w:rsidRPr="001A6845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4"/>
                <w:lang w:eastAsia="ru-RU"/>
              </w:rPr>
              <w:t>Дата</w:t>
            </w:r>
          </w:p>
        </w:tc>
      </w:tr>
      <w:tr w:rsidR="00464B32" w:rsidRPr="006B2BBB" w14:paraId="0EFE5380" w14:textId="77777777" w:rsidTr="00464B32">
        <w:trPr>
          <w:trHeight w:val="252"/>
        </w:trPr>
        <w:tc>
          <w:tcPr>
            <w:tcW w:w="675" w:type="dxa"/>
            <w:vMerge/>
          </w:tcPr>
          <w:p w14:paraId="361D4456" w14:textId="77777777" w:rsidR="00464B32" w:rsidRPr="006B2BBB" w:rsidRDefault="00464B32" w:rsidP="00FA74F6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1BD35596" w14:textId="77777777" w:rsidR="00464B32" w:rsidRPr="006B2BBB" w:rsidRDefault="00464B32" w:rsidP="00FA74F6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58713C4" w14:textId="77777777" w:rsidR="00464B32" w:rsidRPr="006B2BBB" w:rsidRDefault="00464B32" w:rsidP="005B140A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A0E097C" w14:textId="77777777" w:rsidR="00464B32" w:rsidRPr="001A6845" w:rsidRDefault="00464B32" w:rsidP="00FA74F6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4"/>
                <w:lang w:eastAsia="ru-RU"/>
              </w:rPr>
            </w:pPr>
            <w:r w:rsidRPr="001A6845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4"/>
                <w:lang w:eastAsia="ru-RU"/>
              </w:rPr>
              <w:t>План.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78EDE99" w14:textId="77777777" w:rsidR="00464B32" w:rsidRPr="001A6845" w:rsidRDefault="00464B32" w:rsidP="00FA74F6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4"/>
                <w:lang w:eastAsia="ru-RU"/>
              </w:rPr>
            </w:pPr>
            <w:r w:rsidRPr="001A6845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4"/>
                <w:lang w:eastAsia="ru-RU"/>
              </w:rPr>
              <w:t>Факт.</w:t>
            </w:r>
          </w:p>
        </w:tc>
      </w:tr>
      <w:tr w:rsidR="002C169D" w:rsidRPr="006B2BBB" w14:paraId="6AA3C259" w14:textId="77777777" w:rsidTr="00464B32">
        <w:tc>
          <w:tcPr>
            <w:tcW w:w="675" w:type="dxa"/>
          </w:tcPr>
          <w:p w14:paraId="4DD606A7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</w:tcPr>
          <w:p w14:paraId="26CA1481" w14:textId="77777777" w:rsidR="002C169D" w:rsidRPr="006B2BBB" w:rsidRDefault="002C169D" w:rsidP="002C169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Границы России. Взгляд сквозь века.</w:t>
            </w:r>
          </w:p>
        </w:tc>
        <w:tc>
          <w:tcPr>
            <w:tcW w:w="992" w:type="dxa"/>
          </w:tcPr>
          <w:p w14:paraId="3181588E" w14:textId="77777777" w:rsidR="002C169D" w:rsidRPr="006B2BBB" w:rsidRDefault="002C169D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4A2F0232" w14:textId="5131EF1A" w:rsidR="002C169D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5.09</w:t>
            </w:r>
          </w:p>
        </w:tc>
        <w:tc>
          <w:tcPr>
            <w:tcW w:w="992" w:type="dxa"/>
          </w:tcPr>
          <w:p w14:paraId="0874245D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9D" w:rsidRPr="006B2BBB" w14:paraId="5C875484" w14:textId="77777777" w:rsidTr="00464B32">
        <w:tc>
          <w:tcPr>
            <w:tcW w:w="675" w:type="dxa"/>
          </w:tcPr>
          <w:p w14:paraId="2763C3E0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</w:tcPr>
          <w:p w14:paraId="395E1F4C" w14:textId="77777777" w:rsidR="002C169D" w:rsidRPr="006B2BBB" w:rsidRDefault="002C169D" w:rsidP="002C169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Географическое положение и границы России.</w:t>
            </w:r>
          </w:p>
        </w:tc>
        <w:tc>
          <w:tcPr>
            <w:tcW w:w="992" w:type="dxa"/>
          </w:tcPr>
          <w:p w14:paraId="6AE385EA" w14:textId="77777777" w:rsidR="002C169D" w:rsidRPr="006B2BBB" w:rsidRDefault="002C169D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35956402" w14:textId="25A77D81" w:rsidR="002C169D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12.09</w:t>
            </w:r>
          </w:p>
        </w:tc>
        <w:tc>
          <w:tcPr>
            <w:tcW w:w="992" w:type="dxa"/>
          </w:tcPr>
          <w:p w14:paraId="3F2A8043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9D" w:rsidRPr="006B2BBB" w14:paraId="6E6C1032" w14:textId="77777777" w:rsidTr="00464B32">
        <w:tc>
          <w:tcPr>
            <w:tcW w:w="675" w:type="dxa"/>
          </w:tcPr>
          <w:p w14:paraId="4EC24569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</w:tcPr>
          <w:p w14:paraId="0DEDB7D9" w14:textId="77777777" w:rsidR="002C169D" w:rsidRPr="006B2BBB" w:rsidRDefault="002C169D" w:rsidP="002C169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Политико-государственное устройство России.</w:t>
            </w:r>
          </w:p>
        </w:tc>
        <w:tc>
          <w:tcPr>
            <w:tcW w:w="992" w:type="dxa"/>
          </w:tcPr>
          <w:p w14:paraId="73B2A61E" w14:textId="77777777" w:rsidR="002C169D" w:rsidRPr="006B2BBB" w:rsidRDefault="002C169D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279BC622" w14:textId="417F150B" w:rsidR="002C169D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29.09</w:t>
            </w:r>
          </w:p>
        </w:tc>
        <w:tc>
          <w:tcPr>
            <w:tcW w:w="992" w:type="dxa"/>
          </w:tcPr>
          <w:p w14:paraId="1E0CDC4C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9D" w:rsidRPr="006B2BBB" w14:paraId="031F67CC" w14:textId="77777777" w:rsidTr="00464B32">
        <w:tc>
          <w:tcPr>
            <w:tcW w:w="675" w:type="dxa"/>
          </w:tcPr>
          <w:p w14:paraId="42B63E08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7" w:type="dxa"/>
          </w:tcPr>
          <w:p w14:paraId="64769A16" w14:textId="77777777" w:rsidR="002C169D" w:rsidRPr="006B2BBB" w:rsidRDefault="002C169D" w:rsidP="002C169D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Крайняя северная точка России.</w:t>
            </w:r>
          </w:p>
        </w:tc>
        <w:tc>
          <w:tcPr>
            <w:tcW w:w="992" w:type="dxa"/>
          </w:tcPr>
          <w:p w14:paraId="35022E63" w14:textId="77777777" w:rsidR="002C169D" w:rsidRPr="006B2BBB" w:rsidRDefault="002C169D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2FBA5120" w14:textId="19E87C3E" w:rsidR="002C169D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26.09</w:t>
            </w:r>
          </w:p>
        </w:tc>
        <w:tc>
          <w:tcPr>
            <w:tcW w:w="992" w:type="dxa"/>
          </w:tcPr>
          <w:p w14:paraId="19C70534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9D" w:rsidRPr="006B2BBB" w14:paraId="3F250907" w14:textId="77777777" w:rsidTr="00464B32">
        <w:tc>
          <w:tcPr>
            <w:tcW w:w="675" w:type="dxa"/>
          </w:tcPr>
          <w:p w14:paraId="66DDB0A8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7" w:type="dxa"/>
          </w:tcPr>
          <w:p w14:paraId="61CF1C09" w14:textId="77777777" w:rsidR="002C169D" w:rsidRPr="006B2BBB" w:rsidRDefault="002C169D" w:rsidP="002C169D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Крайняя южная точка России</w:t>
            </w:r>
          </w:p>
        </w:tc>
        <w:tc>
          <w:tcPr>
            <w:tcW w:w="992" w:type="dxa"/>
          </w:tcPr>
          <w:p w14:paraId="6173718A" w14:textId="77777777" w:rsidR="002C169D" w:rsidRPr="006B2BBB" w:rsidRDefault="002C169D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24D7A708" w14:textId="2E479E44" w:rsidR="002C169D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3.10</w:t>
            </w:r>
          </w:p>
        </w:tc>
        <w:tc>
          <w:tcPr>
            <w:tcW w:w="992" w:type="dxa"/>
          </w:tcPr>
          <w:p w14:paraId="002FA6F7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9D" w:rsidRPr="006B2BBB" w14:paraId="58FE28E3" w14:textId="77777777" w:rsidTr="00464B32">
        <w:tc>
          <w:tcPr>
            <w:tcW w:w="675" w:type="dxa"/>
          </w:tcPr>
          <w:p w14:paraId="0AD82D56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7" w:type="dxa"/>
          </w:tcPr>
          <w:p w14:paraId="224FEB4D" w14:textId="77777777" w:rsidR="002C169D" w:rsidRPr="006B2BBB" w:rsidRDefault="002C169D" w:rsidP="002C169D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Крайняя западная точка России.</w:t>
            </w:r>
          </w:p>
        </w:tc>
        <w:tc>
          <w:tcPr>
            <w:tcW w:w="992" w:type="dxa"/>
          </w:tcPr>
          <w:p w14:paraId="6F029F25" w14:textId="77777777" w:rsidR="002C169D" w:rsidRPr="006B2BBB" w:rsidRDefault="002C169D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52A034CB" w14:textId="2E6E5DC6" w:rsidR="002C169D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10.10</w:t>
            </w:r>
          </w:p>
        </w:tc>
        <w:tc>
          <w:tcPr>
            <w:tcW w:w="992" w:type="dxa"/>
          </w:tcPr>
          <w:p w14:paraId="67162E61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9D" w:rsidRPr="006B2BBB" w14:paraId="3A821BCA" w14:textId="77777777" w:rsidTr="00464B32">
        <w:tc>
          <w:tcPr>
            <w:tcW w:w="675" w:type="dxa"/>
          </w:tcPr>
          <w:p w14:paraId="29736AA7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7" w:type="dxa"/>
          </w:tcPr>
          <w:p w14:paraId="4BCF4882" w14:textId="77777777" w:rsidR="002C169D" w:rsidRPr="006B2BBB" w:rsidRDefault="002C169D" w:rsidP="002C169D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Крайняя восточная точка России.</w:t>
            </w:r>
          </w:p>
        </w:tc>
        <w:tc>
          <w:tcPr>
            <w:tcW w:w="992" w:type="dxa"/>
          </w:tcPr>
          <w:p w14:paraId="6A1D73C6" w14:textId="77777777" w:rsidR="002C169D" w:rsidRPr="006B2BBB" w:rsidRDefault="002C169D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06EF56E3" w14:textId="14219FB8" w:rsidR="002C169D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17.10</w:t>
            </w:r>
          </w:p>
        </w:tc>
        <w:tc>
          <w:tcPr>
            <w:tcW w:w="992" w:type="dxa"/>
          </w:tcPr>
          <w:p w14:paraId="26E501C8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9D" w:rsidRPr="006B2BBB" w14:paraId="17CA7307" w14:textId="77777777" w:rsidTr="00464B32">
        <w:tc>
          <w:tcPr>
            <w:tcW w:w="675" w:type="dxa"/>
          </w:tcPr>
          <w:p w14:paraId="2C70EED3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7" w:type="dxa"/>
          </w:tcPr>
          <w:p w14:paraId="0386D159" w14:textId="77777777" w:rsidR="002C169D" w:rsidRPr="006B2BBB" w:rsidRDefault="002C169D" w:rsidP="002C169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Моря, омывающие Россию.</w:t>
            </w:r>
          </w:p>
        </w:tc>
        <w:tc>
          <w:tcPr>
            <w:tcW w:w="992" w:type="dxa"/>
          </w:tcPr>
          <w:p w14:paraId="6619FBC0" w14:textId="77777777" w:rsidR="002C169D" w:rsidRPr="006B2BBB" w:rsidRDefault="002C169D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0DDBEC57" w14:textId="6FB64B96" w:rsidR="002C169D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24.10</w:t>
            </w:r>
          </w:p>
        </w:tc>
        <w:tc>
          <w:tcPr>
            <w:tcW w:w="992" w:type="dxa"/>
          </w:tcPr>
          <w:p w14:paraId="4906752F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9D" w:rsidRPr="006B2BBB" w14:paraId="6D6CE104" w14:textId="77777777" w:rsidTr="00464B32">
        <w:tc>
          <w:tcPr>
            <w:tcW w:w="675" w:type="dxa"/>
          </w:tcPr>
          <w:p w14:paraId="4CAB9D0C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7" w:type="dxa"/>
          </w:tcPr>
          <w:p w14:paraId="6EB4B677" w14:textId="77777777" w:rsidR="002C169D" w:rsidRPr="006B2BBB" w:rsidRDefault="002C169D" w:rsidP="002C169D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Часовые пояса России.</w:t>
            </w:r>
          </w:p>
        </w:tc>
        <w:tc>
          <w:tcPr>
            <w:tcW w:w="992" w:type="dxa"/>
          </w:tcPr>
          <w:p w14:paraId="25C8DCA8" w14:textId="77777777" w:rsidR="002C169D" w:rsidRPr="006B2BBB" w:rsidRDefault="002C169D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25C5E263" w14:textId="3809137F" w:rsidR="002C169D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7.11</w:t>
            </w:r>
          </w:p>
        </w:tc>
        <w:tc>
          <w:tcPr>
            <w:tcW w:w="992" w:type="dxa"/>
          </w:tcPr>
          <w:p w14:paraId="338AC323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9D" w:rsidRPr="006B2BBB" w14:paraId="35262F26" w14:textId="77777777" w:rsidTr="00464B32">
        <w:tc>
          <w:tcPr>
            <w:tcW w:w="675" w:type="dxa"/>
          </w:tcPr>
          <w:p w14:paraId="0501455A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7" w:type="dxa"/>
          </w:tcPr>
          <w:p w14:paraId="1CCE3A94" w14:textId="77777777" w:rsidR="002C169D" w:rsidRPr="006B2BBB" w:rsidRDefault="002C169D" w:rsidP="002C169D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Россия на карте мира.</w:t>
            </w:r>
          </w:p>
        </w:tc>
        <w:tc>
          <w:tcPr>
            <w:tcW w:w="992" w:type="dxa"/>
          </w:tcPr>
          <w:p w14:paraId="2EAA120A" w14:textId="77777777" w:rsidR="002C169D" w:rsidRPr="006B2BBB" w:rsidRDefault="002C169D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4D82CE0B" w14:textId="03ACD0AA" w:rsidR="002C169D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14.11</w:t>
            </w:r>
          </w:p>
        </w:tc>
        <w:tc>
          <w:tcPr>
            <w:tcW w:w="992" w:type="dxa"/>
          </w:tcPr>
          <w:p w14:paraId="2E274F9E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9D" w:rsidRPr="006B2BBB" w14:paraId="21923158" w14:textId="77777777" w:rsidTr="00464B32">
        <w:tc>
          <w:tcPr>
            <w:tcW w:w="675" w:type="dxa"/>
          </w:tcPr>
          <w:p w14:paraId="14EB9AFA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7" w:type="dxa"/>
          </w:tcPr>
          <w:p w14:paraId="2DA517F4" w14:textId="77777777" w:rsidR="002C169D" w:rsidRPr="006B2BBB" w:rsidRDefault="002C169D" w:rsidP="002C169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Географическая игра «Знатоки картографии»</w:t>
            </w:r>
          </w:p>
        </w:tc>
        <w:tc>
          <w:tcPr>
            <w:tcW w:w="992" w:type="dxa"/>
          </w:tcPr>
          <w:p w14:paraId="3194A8C9" w14:textId="77777777" w:rsidR="002C169D" w:rsidRPr="006B2BBB" w:rsidRDefault="002C169D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2F1BE2E3" w14:textId="6C110A3E" w:rsidR="002C169D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21.11</w:t>
            </w:r>
          </w:p>
        </w:tc>
        <w:tc>
          <w:tcPr>
            <w:tcW w:w="992" w:type="dxa"/>
          </w:tcPr>
          <w:p w14:paraId="5BDBFD53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9D" w:rsidRPr="006B2BBB" w14:paraId="2DEFCDCE" w14:textId="77777777" w:rsidTr="00464B32">
        <w:tc>
          <w:tcPr>
            <w:tcW w:w="675" w:type="dxa"/>
          </w:tcPr>
          <w:p w14:paraId="007BCECB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87" w:type="dxa"/>
          </w:tcPr>
          <w:p w14:paraId="28B902B6" w14:textId="77777777" w:rsidR="002C169D" w:rsidRPr="006B2BBB" w:rsidRDefault="002C169D" w:rsidP="002C169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2BB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Догеологический</w:t>
            </w:r>
            <w:proofErr w:type="spellEnd"/>
            <w:r w:rsidRPr="006B2BB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этап развития планеты. </w:t>
            </w:r>
          </w:p>
        </w:tc>
        <w:tc>
          <w:tcPr>
            <w:tcW w:w="992" w:type="dxa"/>
          </w:tcPr>
          <w:p w14:paraId="5CA9C61A" w14:textId="77777777" w:rsidR="002C169D" w:rsidRPr="006B2BBB" w:rsidRDefault="002C169D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7821AB72" w14:textId="0F984381" w:rsidR="002C169D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28.11</w:t>
            </w:r>
          </w:p>
        </w:tc>
        <w:tc>
          <w:tcPr>
            <w:tcW w:w="992" w:type="dxa"/>
          </w:tcPr>
          <w:p w14:paraId="3EBB2E66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9D" w:rsidRPr="006B2BBB" w14:paraId="0B732FC1" w14:textId="77777777" w:rsidTr="00464B32">
        <w:tc>
          <w:tcPr>
            <w:tcW w:w="675" w:type="dxa"/>
          </w:tcPr>
          <w:p w14:paraId="63B72E00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87" w:type="dxa"/>
          </w:tcPr>
          <w:p w14:paraId="056CB1DC" w14:textId="77777777" w:rsidR="002C169D" w:rsidRPr="006B2BBB" w:rsidRDefault="002C169D" w:rsidP="002C169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Особенности рельефа России.</w:t>
            </w:r>
          </w:p>
        </w:tc>
        <w:tc>
          <w:tcPr>
            <w:tcW w:w="992" w:type="dxa"/>
          </w:tcPr>
          <w:p w14:paraId="35F00210" w14:textId="77777777" w:rsidR="002C169D" w:rsidRPr="006B2BBB" w:rsidRDefault="002C169D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538C020B" w14:textId="28ED96D4" w:rsidR="002C169D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5.12</w:t>
            </w:r>
          </w:p>
        </w:tc>
        <w:tc>
          <w:tcPr>
            <w:tcW w:w="992" w:type="dxa"/>
          </w:tcPr>
          <w:p w14:paraId="3D373EDB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9D" w:rsidRPr="006B2BBB" w14:paraId="406B37CF" w14:textId="77777777" w:rsidTr="00464B32">
        <w:tc>
          <w:tcPr>
            <w:tcW w:w="675" w:type="dxa"/>
          </w:tcPr>
          <w:p w14:paraId="5CFBAA92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87" w:type="dxa"/>
          </w:tcPr>
          <w:p w14:paraId="3DCB8A5E" w14:textId="77777777" w:rsidR="002C169D" w:rsidRPr="006B2BBB" w:rsidRDefault="002C169D" w:rsidP="002C169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Россия – страна великих равнин.</w:t>
            </w:r>
            <w:r w:rsidRPr="006B2B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14:paraId="4487FE22" w14:textId="77777777" w:rsidR="002C169D" w:rsidRPr="006B2BBB" w:rsidRDefault="002C169D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302D2ADB" w14:textId="414009B0" w:rsidR="002C169D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12.12</w:t>
            </w:r>
          </w:p>
        </w:tc>
        <w:tc>
          <w:tcPr>
            <w:tcW w:w="992" w:type="dxa"/>
          </w:tcPr>
          <w:p w14:paraId="4FD1D87E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9D" w:rsidRPr="006B2BBB" w14:paraId="6CA1FB6D" w14:textId="77777777" w:rsidTr="00464B32">
        <w:tc>
          <w:tcPr>
            <w:tcW w:w="675" w:type="dxa"/>
          </w:tcPr>
          <w:p w14:paraId="6C48D876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87" w:type="dxa"/>
          </w:tcPr>
          <w:p w14:paraId="41A52605" w14:textId="77777777" w:rsidR="002C169D" w:rsidRPr="006B2BBB" w:rsidRDefault="002C169D" w:rsidP="002C169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Горное обрамление России.</w:t>
            </w:r>
            <w:r w:rsidRPr="006B2B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14:paraId="77B07118" w14:textId="77777777" w:rsidR="002C169D" w:rsidRPr="006B2BBB" w:rsidRDefault="002C169D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46EF9968" w14:textId="508AA5A6" w:rsidR="002C169D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19.12</w:t>
            </w:r>
          </w:p>
        </w:tc>
        <w:tc>
          <w:tcPr>
            <w:tcW w:w="992" w:type="dxa"/>
          </w:tcPr>
          <w:p w14:paraId="70DD1600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9D" w:rsidRPr="006B2BBB" w14:paraId="112D8693" w14:textId="77777777" w:rsidTr="00464B32">
        <w:tc>
          <w:tcPr>
            <w:tcW w:w="675" w:type="dxa"/>
          </w:tcPr>
          <w:p w14:paraId="1D378780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87" w:type="dxa"/>
          </w:tcPr>
          <w:p w14:paraId="7655F990" w14:textId="77777777" w:rsidR="002C169D" w:rsidRPr="006B2BBB" w:rsidRDefault="002C169D" w:rsidP="002C169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Минеральные ресурсы России.</w:t>
            </w:r>
          </w:p>
        </w:tc>
        <w:tc>
          <w:tcPr>
            <w:tcW w:w="992" w:type="dxa"/>
          </w:tcPr>
          <w:p w14:paraId="5B53EEC4" w14:textId="77777777" w:rsidR="002C169D" w:rsidRPr="006B2BBB" w:rsidRDefault="002C169D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3DFBACF2" w14:textId="282F37E3" w:rsidR="002C169D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26.12</w:t>
            </w:r>
          </w:p>
        </w:tc>
        <w:tc>
          <w:tcPr>
            <w:tcW w:w="992" w:type="dxa"/>
          </w:tcPr>
          <w:p w14:paraId="7B268E49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9D" w:rsidRPr="006B2BBB" w14:paraId="131542FD" w14:textId="77777777" w:rsidTr="00464B32">
        <w:tc>
          <w:tcPr>
            <w:tcW w:w="675" w:type="dxa"/>
          </w:tcPr>
          <w:p w14:paraId="1A907937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87" w:type="dxa"/>
          </w:tcPr>
          <w:p w14:paraId="3386F538" w14:textId="77777777" w:rsidR="002C169D" w:rsidRPr="006B2BBB" w:rsidRDefault="002C169D" w:rsidP="002C169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Климат и климатические ресурсы России.</w:t>
            </w:r>
          </w:p>
        </w:tc>
        <w:tc>
          <w:tcPr>
            <w:tcW w:w="992" w:type="dxa"/>
          </w:tcPr>
          <w:p w14:paraId="5B7A2EB2" w14:textId="77777777" w:rsidR="002C169D" w:rsidRPr="006B2BBB" w:rsidRDefault="002C169D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795E5C32" w14:textId="2C418CE8" w:rsidR="002C169D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9.01</w:t>
            </w:r>
          </w:p>
        </w:tc>
        <w:tc>
          <w:tcPr>
            <w:tcW w:w="992" w:type="dxa"/>
          </w:tcPr>
          <w:p w14:paraId="3403DBD5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9D" w:rsidRPr="006B2BBB" w14:paraId="0658D1D8" w14:textId="77777777" w:rsidTr="00464B32">
        <w:tc>
          <w:tcPr>
            <w:tcW w:w="675" w:type="dxa"/>
          </w:tcPr>
          <w:p w14:paraId="31B797C3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87" w:type="dxa"/>
          </w:tcPr>
          <w:p w14:paraId="6B45E1FD" w14:textId="77777777" w:rsidR="002C169D" w:rsidRPr="006B2BBB" w:rsidRDefault="002C169D" w:rsidP="002C169D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Полюсы холода и </w:t>
            </w:r>
            <w:r w:rsidRPr="006B2BB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жары.</w:t>
            </w:r>
          </w:p>
        </w:tc>
        <w:tc>
          <w:tcPr>
            <w:tcW w:w="992" w:type="dxa"/>
          </w:tcPr>
          <w:p w14:paraId="72FB920E" w14:textId="77777777" w:rsidR="002C169D" w:rsidRPr="006B2BBB" w:rsidRDefault="002C169D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381F19B3" w14:textId="58FE1190" w:rsidR="002C169D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16.01</w:t>
            </w:r>
          </w:p>
        </w:tc>
        <w:tc>
          <w:tcPr>
            <w:tcW w:w="992" w:type="dxa"/>
          </w:tcPr>
          <w:p w14:paraId="1C29B030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9D" w:rsidRPr="006B2BBB" w14:paraId="56BD2CD7" w14:textId="77777777" w:rsidTr="00464B32">
        <w:tc>
          <w:tcPr>
            <w:tcW w:w="675" w:type="dxa"/>
          </w:tcPr>
          <w:p w14:paraId="18770BFC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87" w:type="dxa"/>
          </w:tcPr>
          <w:p w14:paraId="2A138516" w14:textId="77777777" w:rsidR="002C169D" w:rsidRPr="006B2BBB" w:rsidRDefault="002C169D" w:rsidP="002C169D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Природные  зоны России.</w:t>
            </w:r>
          </w:p>
        </w:tc>
        <w:tc>
          <w:tcPr>
            <w:tcW w:w="992" w:type="dxa"/>
          </w:tcPr>
          <w:p w14:paraId="49E55BDB" w14:textId="77777777" w:rsidR="002C169D" w:rsidRPr="006B2BBB" w:rsidRDefault="002C169D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7F01C99B" w14:textId="6F1DB302" w:rsidR="002C169D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23.01</w:t>
            </w:r>
          </w:p>
        </w:tc>
        <w:tc>
          <w:tcPr>
            <w:tcW w:w="992" w:type="dxa"/>
          </w:tcPr>
          <w:p w14:paraId="02A0327A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9D" w:rsidRPr="006B2BBB" w14:paraId="2A7E4E0B" w14:textId="77777777" w:rsidTr="00464B32">
        <w:tc>
          <w:tcPr>
            <w:tcW w:w="675" w:type="dxa"/>
          </w:tcPr>
          <w:p w14:paraId="326E08A1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87" w:type="dxa"/>
          </w:tcPr>
          <w:p w14:paraId="424DCEC5" w14:textId="77777777" w:rsidR="002C169D" w:rsidRPr="006B2BBB" w:rsidRDefault="002C169D" w:rsidP="002C169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Как изменяется численность населения России.</w:t>
            </w:r>
          </w:p>
        </w:tc>
        <w:tc>
          <w:tcPr>
            <w:tcW w:w="992" w:type="dxa"/>
          </w:tcPr>
          <w:p w14:paraId="3E0243F1" w14:textId="77777777" w:rsidR="002C169D" w:rsidRPr="006B2BBB" w:rsidRDefault="002C169D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77F54F5C" w14:textId="03C128F7" w:rsidR="002C169D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30.01</w:t>
            </w:r>
          </w:p>
        </w:tc>
        <w:tc>
          <w:tcPr>
            <w:tcW w:w="992" w:type="dxa"/>
          </w:tcPr>
          <w:p w14:paraId="18F28252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9D" w:rsidRPr="006B2BBB" w14:paraId="6E08BCB6" w14:textId="77777777" w:rsidTr="00464B32">
        <w:tc>
          <w:tcPr>
            <w:tcW w:w="675" w:type="dxa"/>
          </w:tcPr>
          <w:p w14:paraId="4A84D60F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87" w:type="dxa"/>
          </w:tcPr>
          <w:p w14:paraId="6514E406" w14:textId="77777777" w:rsidR="002C169D" w:rsidRPr="006B2BBB" w:rsidRDefault="002C169D" w:rsidP="002C169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Географическая игра «Знатоки картографии»</w:t>
            </w:r>
          </w:p>
        </w:tc>
        <w:tc>
          <w:tcPr>
            <w:tcW w:w="992" w:type="dxa"/>
          </w:tcPr>
          <w:p w14:paraId="6D7CAD91" w14:textId="77777777" w:rsidR="002C169D" w:rsidRPr="006B2BBB" w:rsidRDefault="002C169D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631B8963" w14:textId="197A91DA" w:rsidR="002C169D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6.02</w:t>
            </w:r>
          </w:p>
        </w:tc>
        <w:tc>
          <w:tcPr>
            <w:tcW w:w="992" w:type="dxa"/>
          </w:tcPr>
          <w:p w14:paraId="32728298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9D" w:rsidRPr="006B2BBB" w14:paraId="2E475565" w14:textId="77777777" w:rsidTr="00464B32">
        <w:tc>
          <w:tcPr>
            <w:tcW w:w="675" w:type="dxa"/>
          </w:tcPr>
          <w:p w14:paraId="603C747F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87" w:type="dxa"/>
          </w:tcPr>
          <w:p w14:paraId="0A4E1903" w14:textId="77777777" w:rsidR="002C169D" w:rsidRPr="006B2BBB" w:rsidRDefault="002C169D" w:rsidP="002C169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Состав и особенности Российской экономики.</w:t>
            </w:r>
          </w:p>
        </w:tc>
        <w:tc>
          <w:tcPr>
            <w:tcW w:w="992" w:type="dxa"/>
          </w:tcPr>
          <w:p w14:paraId="712238A4" w14:textId="77777777" w:rsidR="002C169D" w:rsidRPr="006B2BBB" w:rsidRDefault="002C169D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48E3E064" w14:textId="60D017FD" w:rsidR="002C169D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13.02</w:t>
            </w:r>
          </w:p>
        </w:tc>
        <w:tc>
          <w:tcPr>
            <w:tcW w:w="992" w:type="dxa"/>
          </w:tcPr>
          <w:p w14:paraId="69243D0F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9D" w:rsidRPr="006B2BBB" w14:paraId="37F91724" w14:textId="77777777" w:rsidTr="00464B32">
        <w:tc>
          <w:tcPr>
            <w:tcW w:w="675" w:type="dxa"/>
          </w:tcPr>
          <w:p w14:paraId="01A3E195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87" w:type="dxa"/>
          </w:tcPr>
          <w:p w14:paraId="0711B519" w14:textId="77777777" w:rsidR="002C169D" w:rsidRPr="006B2BBB" w:rsidRDefault="002C169D" w:rsidP="002C169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Первичная промышленность России.</w:t>
            </w:r>
          </w:p>
        </w:tc>
        <w:tc>
          <w:tcPr>
            <w:tcW w:w="992" w:type="dxa"/>
          </w:tcPr>
          <w:p w14:paraId="4D5D3AC0" w14:textId="77777777" w:rsidR="002C169D" w:rsidRPr="006B2BBB" w:rsidRDefault="002C169D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0CA3C5B6" w14:textId="2413F7B6" w:rsidR="002C169D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20.02</w:t>
            </w:r>
          </w:p>
        </w:tc>
        <w:tc>
          <w:tcPr>
            <w:tcW w:w="992" w:type="dxa"/>
          </w:tcPr>
          <w:p w14:paraId="01E48CC5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9D" w:rsidRPr="006B2BBB" w14:paraId="201D50EE" w14:textId="77777777" w:rsidTr="00464B32">
        <w:tc>
          <w:tcPr>
            <w:tcW w:w="675" w:type="dxa"/>
          </w:tcPr>
          <w:p w14:paraId="69F9950C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87" w:type="dxa"/>
          </w:tcPr>
          <w:p w14:paraId="26D7DD74" w14:textId="77777777" w:rsidR="002C169D" w:rsidRPr="006B2BBB" w:rsidRDefault="002C169D" w:rsidP="002C169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Машиностроение и ВПК России.</w:t>
            </w:r>
          </w:p>
        </w:tc>
        <w:tc>
          <w:tcPr>
            <w:tcW w:w="992" w:type="dxa"/>
          </w:tcPr>
          <w:p w14:paraId="42577ACA" w14:textId="77777777" w:rsidR="002C169D" w:rsidRPr="006B2BBB" w:rsidRDefault="002C169D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310E7472" w14:textId="24863450" w:rsidR="002C169D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27.02</w:t>
            </w:r>
          </w:p>
        </w:tc>
        <w:tc>
          <w:tcPr>
            <w:tcW w:w="992" w:type="dxa"/>
          </w:tcPr>
          <w:p w14:paraId="129603D2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9D" w:rsidRPr="006B2BBB" w14:paraId="5313AA94" w14:textId="77777777" w:rsidTr="00464B32">
        <w:tc>
          <w:tcPr>
            <w:tcW w:w="675" w:type="dxa"/>
          </w:tcPr>
          <w:p w14:paraId="1FB6726F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87" w:type="dxa"/>
          </w:tcPr>
          <w:p w14:paraId="3550DA1A" w14:textId="77777777" w:rsidR="002C169D" w:rsidRPr="006B2BBB" w:rsidRDefault="002C169D" w:rsidP="002C169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Чёрная и цветная металлургия России.</w:t>
            </w:r>
          </w:p>
        </w:tc>
        <w:tc>
          <w:tcPr>
            <w:tcW w:w="992" w:type="dxa"/>
          </w:tcPr>
          <w:p w14:paraId="79CBDFBF" w14:textId="77777777" w:rsidR="002C169D" w:rsidRPr="006B2BBB" w:rsidRDefault="002C169D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1D53AD75" w14:textId="5D0E67D8" w:rsidR="002C169D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5.03</w:t>
            </w:r>
          </w:p>
        </w:tc>
        <w:tc>
          <w:tcPr>
            <w:tcW w:w="992" w:type="dxa"/>
          </w:tcPr>
          <w:p w14:paraId="2E3219C7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9D" w:rsidRPr="006B2BBB" w14:paraId="0CF09614" w14:textId="77777777" w:rsidTr="00464B32">
        <w:tc>
          <w:tcPr>
            <w:tcW w:w="675" w:type="dxa"/>
          </w:tcPr>
          <w:p w14:paraId="3483CDF4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87" w:type="dxa"/>
          </w:tcPr>
          <w:p w14:paraId="3F80C97B" w14:textId="77777777" w:rsidR="002C169D" w:rsidRPr="006B2BBB" w:rsidRDefault="002C169D" w:rsidP="002C169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Лесная промышленность.</w:t>
            </w:r>
          </w:p>
        </w:tc>
        <w:tc>
          <w:tcPr>
            <w:tcW w:w="992" w:type="dxa"/>
          </w:tcPr>
          <w:p w14:paraId="4ABE443B" w14:textId="77777777" w:rsidR="002C169D" w:rsidRPr="006B2BBB" w:rsidRDefault="002C169D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004C6F64" w14:textId="4F005B3D" w:rsidR="002C169D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12.03</w:t>
            </w:r>
          </w:p>
        </w:tc>
        <w:tc>
          <w:tcPr>
            <w:tcW w:w="992" w:type="dxa"/>
          </w:tcPr>
          <w:p w14:paraId="0F5A0EA5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9D" w:rsidRPr="006B2BBB" w14:paraId="3206EC17" w14:textId="77777777" w:rsidTr="00464B32">
        <w:tc>
          <w:tcPr>
            <w:tcW w:w="675" w:type="dxa"/>
          </w:tcPr>
          <w:p w14:paraId="04BA3FB6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87" w:type="dxa"/>
          </w:tcPr>
          <w:p w14:paraId="782AE8DC" w14:textId="77777777" w:rsidR="002C169D" w:rsidRPr="006B2BBB" w:rsidRDefault="002C169D" w:rsidP="002C169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Особенности экономика Центральной России.</w:t>
            </w:r>
          </w:p>
        </w:tc>
        <w:tc>
          <w:tcPr>
            <w:tcW w:w="992" w:type="dxa"/>
          </w:tcPr>
          <w:p w14:paraId="213437B7" w14:textId="77777777" w:rsidR="002C169D" w:rsidRPr="006B2BBB" w:rsidRDefault="002C169D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6B4A33D5" w14:textId="317AA754" w:rsidR="002C169D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19.03</w:t>
            </w:r>
          </w:p>
        </w:tc>
        <w:tc>
          <w:tcPr>
            <w:tcW w:w="992" w:type="dxa"/>
          </w:tcPr>
          <w:p w14:paraId="18B34FBE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9D" w:rsidRPr="006B2BBB" w14:paraId="0734F5B3" w14:textId="77777777" w:rsidTr="00464B32">
        <w:tc>
          <w:tcPr>
            <w:tcW w:w="675" w:type="dxa"/>
          </w:tcPr>
          <w:p w14:paraId="4E9BED72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87" w:type="dxa"/>
          </w:tcPr>
          <w:p w14:paraId="4EF10601" w14:textId="77777777" w:rsidR="002C169D" w:rsidRPr="006B2BBB" w:rsidRDefault="002C169D" w:rsidP="002C169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Европейский Север. Население и хозяйство.</w:t>
            </w:r>
          </w:p>
        </w:tc>
        <w:tc>
          <w:tcPr>
            <w:tcW w:w="992" w:type="dxa"/>
          </w:tcPr>
          <w:p w14:paraId="0F803B2B" w14:textId="77777777" w:rsidR="002C169D" w:rsidRPr="006B2BBB" w:rsidRDefault="002C169D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456A9C30" w14:textId="450729C4" w:rsidR="002C169D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9.04</w:t>
            </w:r>
          </w:p>
        </w:tc>
        <w:tc>
          <w:tcPr>
            <w:tcW w:w="992" w:type="dxa"/>
          </w:tcPr>
          <w:p w14:paraId="25F6C6CA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9D" w:rsidRPr="006B2BBB" w14:paraId="4DEBD22F" w14:textId="77777777" w:rsidTr="00464B32">
        <w:tc>
          <w:tcPr>
            <w:tcW w:w="675" w:type="dxa"/>
          </w:tcPr>
          <w:p w14:paraId="15C27DFD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87" w:type="dxa"/>
          </w:tcPr>
          <w:p w14:paraId="616821F5" w14:textId="77777777" w:rsidR="002C169D" w:rsidRPr="006B2BBB" w:rsidRDefault="002C169D" w:rsidP="002C169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Европейский Юг. Население и хозяйство.</w:t>
            </w:r>
          </w:p>
        </w:tc>
        <w:tc>
          <w:tcPr>
            <w:tcW w:w="992" w:type="dxa"/>
          </w:tcPr>
          <w:p w14:paraId="72EBA60B" w14:textId="77777777" w:rsidR="002C169D" w:rsidRPr="006B2BBB" w:rsidRDefault="002C169D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554DDF5E" w14:textId="1DF0A425" w:rsidR="002C169D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16.04</w:t>
            </w:r>
          </w:p>
        </w:tc>
        <w:tc>
          <w:tcPr>
            <w:tcW w:w="992" w:type="dxa"/>
          </w:tcPr>
          <w:p w14:paraId="277EFE3B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169D" w:rsidRPr="006B2BBB" w14:paraId="49A3E1D9" w14:textId="77777777" w:rsidTr="00464B32">
        <w:tc>
          <w:tcPr>
            <w:tcW w:w="675" w:type="dxa"/>
          </w:tcPr>
          <w:p w14:paraId="6AEB2A1E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87" w:type="dxa"/>
          </w:tcPr>
          <w:p w14:paraId="5ABBA0F5" w14:textId="77777777" w:rsidR="002C169D" w:rsidRPr="006B2BBB" w:rsidRDefault="002C169D" w:rsidP="002C169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Поволжье. Население и хозяйство.</w:t>
            </w:r>
          </w:p>
        </w:tc>
        <w:tc>
          <w:tcPr>
            <w:tcW w:w="992" w:type="dxa"/>
          </w:tcPr>
          <w:p w14:paraId="6B1AABBF" w14:textId="77777777" w:rsidR="002C169D" w:rsidRPr="006B2BBB" w:rsidRDefault="002C169D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2BB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793BA8EE" w14:textId="0C4D8CEB" w:rsidR="002C169D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23.04</w:t>
            </w:r>
          </w:p>
        </w:tc>
        <w:tc>
          <w:tcPr>
            <w:tcW w:w="992" w:type="dxa"/>
          </w:tcPr>
          <w:p w14:paraId="00CCBE0E" w14:textId="77777777" w:rsidR="002C169D" w:rsidRPr="006B2BBB" w:rsidRDefault="002C169D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5565" w:rsidRPr="006B2BBB" w14:paraId="56523136" w14:textId="77777777" w:rsidTr="00464B32">
        <w:tc>
          <w:tcPr>
            <w:tcW w:w="675" w:type="dxa"/>
          </w:tcPr>
          <w:p w14:paraId="359DFFED" w14:textId="15966DBE" w:rsidR="00485565" w:rsidRDefault="00485565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87" w:type="dxa"/>
          </w:tcPr>
          <w:p w14:paraId="097007C2" w14:textId="1A3820D6" w:rsidR="00485565" w:rsidRPr="006B2BBB" w:rsidRDefault="00485565" w:rsidP="002C169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Урал</w:t>
            </w:r>
          </w:p>
        </w:tc>
        <w:tc>
          <w:tcPr>
            <w:tcW w:w="992" w:type="dxa"/>
          </w:tcPr>
          <w:p w14:paraId="29E65D18" w14:textId="76506DE8" w:rsidR="00485565" w:rsidRPr="006B2BBB" w:rsidRDefault="00485565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058E1D5E" w14:textId="1B5D423F" w:rsidR="00485565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7.05</w:t>
            </w:r>
          </w:p>
        </w:tc>
        <w:tc>
          <w:tcPr>
            <w:tcW w:w="992" w:type="dxa"/>
          </w:tcPr>
          <w:p w14:paraId="380942BD" w14:textId="77777777" w:rsidR="00485565" w:rsidRPr="006B2BBB" w:rsidRDefault="00485565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5565" w:rsidRPr="006B2BBB" w14:paraId="7647C158" w14:textId="77777777" w:rsidTr="00464B32">
        <w:tc>
          <w:tcPr>
            <w:tcW w:w="675" w:type="dxa"/>
          </w:tcPr>
          <w:p w14:paraId="6666E937" w14:textId="55F3F750" w:rsidR="00485565" w:rsidRDefault="00485565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87" w:type="dxa"/>
          </w:tcPr>
          <w:p w14:paraId="150DE236" w14:textId="1A83BD7E" w:rsidR="00485565" w:rsidRPr="006B2BBB" w:rsidRDefault="00485565" w:rsidP="002C169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Сибирь</w:t>
            </w:r>
          </w:p>
        </w:tc>
        <w:tc>
          <w:tcPr>
            <w:tcW w:w="992" w:type="dxa"/>
          </w:tcPr>
          <w:p w14:paraId="50ABF56D" w14:textId="4B0951CE" w:rsidR="00485565" w:rsidRPr="006B2BBB" w:rsidRDefault="00485565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6FF33F32" w14:textId="4A3B80B2" w:rsidR="00485565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14.05</w:t>
            </w:r>
          </w:p>
        </w:tc>
        <w:tc>
          <w:tcPr>
            <w:tcW w:w="992" w:type="dxa"/>
          </w:tcPr>
          <w:p w14:paraId="61CC50E1" w14:textId="77777777" w:rsidR="00485565" w:rsidRPr="006B2BBB" w:rsidRDefault="00485565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5565" w:rsidRPr="006B2BBB" w14:paraId="761FA6D2" w14:textId="77777777" w:rsidTr="00464B32">
        <w:tc>
          <w:tcPr>
            <w:tcW w:w="675" w:type="dxa"/>
          </w:tcPr>
          <w:p w14:paraId="029D3387" w14:textId="3295A297" w:rsidR="00485565" w:rsidRDefault="00485565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87" w:type="dxa"/>
          </w:tcPr>
          <w:p w14:paraId="63CE6482" w14:textId="74DB3213" w:rsidR="00485565" w:rsidRPr="006B2BBB" w:rsidRDefault="00485565" w:rsidP="002C169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Дальний Восток</w:t>
            </w:r>
          </w:p>
        </w:tc>
        <w:tc>
          <w:tcPr>
            <w:tcW w:w="992" w:type="dxa"/>
          </w:tcPr>
          <w:p w14:paraId="7FF2BE58" w14:textId="181D0AE6" w:rsidR="00485565" w:rsidRPr="006B2BBB" w:rsidRDefault="00485565" w:rsidP="002C169D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1E7D3520" w14:textId="453E17D4" w:rsidR="00485565" w:rsidRPr="00485565" w:rsidRDefault="00485565" w:rsidP="002C169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21.05</w:t>
            </w:r>
          </w:p>
        </w:tc>
        <w:tc>
          <w:tcPr>
            <w:tcW w:w="992" w:type="dxa"/>
          </w:tcPr>
          <w:p w14:paraId="446BC98B" w14:textId="77777777" w:rsidR="00485565" w:rsidRPr="006B2BBB" w:rsidRDefault="00485565" w:rsidP="002C169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FE51E3" w:rsidRPr="00FE51E3" w14:paraId="27616F5A" w14:textId="77777777" w:rsidTr="00464B32">
        <w:tc>
          <w:tcPr>
            <w:tcW w:w="675" w:type="dxa"/>
          </w:tcPr>
          <w:p w14:paraId="2F1C159B" w14:textId="77777777" w:rsidR="00FE51E3" w:rsidRPr="00FE51E3" w:rsidRDefault="00FE51E3" w:rsidP="00FE51E3">
            <w:pP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14:paraId="63759D18" w14:textId="77777777" w:rsidR="00FE51E3" w:rsidRPr="00FE51E3" w:rsidRDefault="00FE51E3" w:rsidP="00FE51E3">
            <w:pPr>
              <w:shd w:val="clear" w:color="auto" w:fill="FFFFFF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E51E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992" w:type="dxa"/>
          </w:tcPr>
          <w:p w14:paraId="32188DFE" w14:textId="54A9D092" w:rsidR="00FE51E3" w:rsidRPr="00FE51E3" w:rsidRDefault="002C169D" w:rsidP="00FE51E3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  <w:r w:rsidR="00485565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730C0ECE" w14:textId="77777777" w:rsidR="00FE51E3" w:rsidRPr="00FE51E3" w:rsidRDefault="00FE51E3" w:rsidP="00FE51E3">
            <w:pPr>
              <w:rPr>
                <w:b/>
              </w:rPr>
            </w:pPr>
          </w:p>
        </w:tc>
        <w:tc>
          <w:tcPr>
            <w:tcW w:w="992" w:type="dxa"/>
          </w:tcPr>
          <w:p w14:paraId="30A0E441" w14:textId="77777777" w:rsidR="00FE51E3" w:rsidRPr="00FE51E3" w:rsidRDefault="00FE51E3" w:rsidP="00FE51E3">
            <w:pP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FF98C16" w14:textId="77777777" w:rsidR="0031061A" w:rsidRPr="006B2BBB" w:rsidRDefault="0031061A" w:rsidP="002B70E4">
      <w:pPr>
        <w:shd w:val="clear" w:color="auto" w:fill="FFFFFF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sectPr w:rsidR="0031061A" w:rsidRPr="006B2BBB" w:rsidSect="00662AD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4943"/>
    <w:multiLevelType w:val="hybridMultilevel"/>
    <w:tmpl w:val="A4C0F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9166F"/>
    <w:multiLevelType w:val="hybridMultilevel"/>
    <w:tmpl w:val="7CD2FA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2108A"/>
    <w:multiLevelType w:val="multilevel"/>
    <w:tmpl w:val="8494C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B6241A4"/>
    <w:multiLevelType w:val="multilevel"/>
    <w:tmpl w:val="FC3645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DEA6280"/>
    <w:multiLevelType w:val="hybridMultilevel"/>
    <w:tmpl w:val="7E9CC9AA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B172C65"/>
    <w:multiLevelType w:val="hybridMultilevel"/>
    <w:tmpl w:val="BF802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ED8"/>
    <w:rsid w:val="0006700E"/>
    <w:rsid w:val="00095EB3"/>
    <w:rsid w:val="00110825"/>
    <w:rsid w:val="00140436"/>
    <w:rsid w:val="00155516"/>
    <w:rsid w:val="00181974"/>
    <w:rsid w:val="00186AFD"/>
    <w:rsid w:val="001A6845"/>
    <w:rsid w:val="00235AC2"/>
    <w:rsid w:val="002B70E4"/>
    <w:rsid w:val="002C169D"/>
    <w:rsid w:val="002D742B"/>
    <w:rsid w:val="0030384C"/>
    <w:rsid w:val="0031061A"/>
    <w:rsid w:val="0039359C"/>
    <w:rsid w:val="003B3389"/>
    <w:rsid w:val="004104C2"/>
    <w:rsid w:val="00422923"/>
    <w:rsid w:val="00444883"/>
    <w:rsid w:val="00446055"/>
    <w:rsid w:val="00464B32"/>
    <w:rsid w:val="0046713F"/>
    <w:rsid w:val="00477F8A"/>
    <w:rsid w:val="00485565"/>
    <w:rsid w:val="00487E97"/>
    <w:rsid w:val="004F746E"/>
    <w:rsid w:val="00564C62"/>
    <w:rsid w:val="00571DEB"/>
    <w:rsid w:val="00574A47"/>
    <w:rsid w:val="005B140A"/>
    <w:rsid w:val="005D7FBC"/>
    <w:rsid w:val="006564B0"/>
    <w:rsid w:val="00662AD9"/>
    <w:rsid w:val="00691076"/>
    <w:rsid w:val="006B2BBB"/>
    <w:rsid w:val="0070173C"/>
    <w:rsid w:val="00712213"/>
    <w:rsid w:val="0074095A"/>
    <w:rsid w:val="00741FF3"/>
    <w:rsid w:val="0077477B"/>
    <w:rsid w:val="008056D4"/>
    <w:rsid w:val="00807AD1"/>
    <w:rsid w:val="00835013"/>
    <w:rsid w:val="00840298"/>
    <w:rsid w:val="0084207C"/>
    <w:rsid w:val="008A5ECE"/>
    <w:rsid w:val="00907763"/>
    <w:rsid w:val="00966F56"/>
    <w:rsid w:val="00991A01"/>
    <w:rsid w:val="009C510E"/>
    <w:rsid w:val="00AA686A"/>
    <w:rsid w:val="00B55DA6"/>
    <w:rsid w:val="00B83988"/>
    <w:rsid w:val="00B928D6"/>
    <w:rsid w:val="00BF5927"/>
    <w:rsid w:val="00C646AC"/>
    <w:rsid w:val="00C646FA"/>
    <w:rsid w:val="00CA1B1F"/>
    <w:rsid w:val="00CF52B6"/>
    <w:rsid w:val="00D000A8"/>
    <w:rsid w:val="00E2453C"/>
    <w:rsid w:val="00E85AE8"/>
    <w:rsid w:val="00ED379F"/>
    <w:rsid w:val="00EF4E12"/>
    <w:rsid w:val="00F30277"/>
    <w:rsid w:val="00F56AAB"/>
    <w:rsid w:val="00FA098E"/>
    <w:rsid w:val="00FA74F6"/>
    <w:rsid w:val="00FE51E3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1E350A"/>
  <w15:docId w15:val="{72BDED68-EFCD-4F1C-9B67-1650DF9A0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565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F5ED8"/>
    <w:pPr>
      <w:ind w:left="720"/>
      <w:contextualSpacing/>
    </w:pPr>
  </w:style>
  <w:style w:type="character" w:styleId="a4">
    <w:name w:val="Strong"/>
    <w:basedOn w:val="a0"/>
    <w:uiPriority w:val="99"/>
    <w:qFormat/>
    <w:rsid w:val="00D000A8"/>
    <w:rPr>
      <w:rFonts w:cs="Times New Roman"/>
      <w:b/>
      <w:bCs/>
    </w:rPr>
  </w:style>
  <w:style w:type="paragraph" w:styleId="a5">
    <w:name w:val="Normal (Web)"/>
    <w:basedOn w:val="a"/>
    <w:uiPriority w:val="99"/>
    <w:rsid w:val="00D000A8"/>
    <w:pPr>
      <w:spacing w:after="171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rsid w:val="0084029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"/>
    <w:basedOn w:val="a"/>
    <w:link w:val="a8"/>
    <w:uiPriority w:val="99"/>
    <w:rsid w:val="006B2BBB"/>
    <w:pPr>
      <w:widowControl w:val="0"/>
      <w:suppressAutoHyphens/>
      <w:spacing w:after="120"/>
    </w:pPr>
    <w:rPr>
      <w:rFonts w:ascii="Arial" w:hAnsi="Arial" w:cs="Tahoma"/>
      <w:sz w:val="20"/>
      <w:szCs w:val="24"/>
      <w:lang w:eastAsia="ar-SA"/>
    </w:rPr>
  </w:style>
  <w:style w:type="character" w:customStyle="1" w:styleId="a8">
    <w:name w:val="Основной текст Знак"/>
    <w:basedOn w:val="a0"/>
    <w:link w:val="a7"/>
    <w:uiPriority w:val="99"/>
    <w:locked/>
    <w:rsid w:val="006B2BBB"/>
    <w:rPr>
      <w:rFonts w:ascii="Arial" w:hAnsi="Arial" w:cs="Tahoma"/>
      <w:sz w:val="24"/>
      <w:szCs w:val="24"/>
      <w:lang w:val="ru-RU" w:eastAsia="ar-SA" w:bidi="ar-SA"/>
    </w:rPr>
  </w:style>
  <w:style w:type="paragraph" w:styleId="a9">
    <w:name w:val="Balloon Text"/>
    <w:basedOn w:val="a"/>
    <w:link w:val="aa"/>
    <w:uiPriority w:val="99"/>
    <w:semiHidden/>
    <w:unhideWhenUsed/>
    <w:rsid w:val="0014043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043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75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5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75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757148">
                          <w:marLeft w:val="0"/>
                          <w:marRight w:val="0"/>
                          <w:marTop w:val="103"/>
                          <w:marBottom w:val="103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400757144">
                              <w:marLeft w:val="0"/>
                              <w:marRight w:val="0"/>
                              <w:marTop w:val="103"/>
                              <w:marBottom w:val="103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400757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757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DDD"/>
                                        <w:left w:val="none" w:sz="0" w:space="0" w:color="auto"/>
                                        <w:bottom w:val="single" w:sz="6" w:space="0" w:color="DDDDDD"/>
                                        <w:right w:val="none" w:sz="0" w:space="0" w:color="auto"/>
                                      </w:divBdr>
                                      <w:divsChild>
                                        <w:div w:id="40075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757146">
                                              <w:marLeft w:val="0"/>
                                              <w:marRight w:val="0"/>
                                              <w:marTop w:val="0"/>
                                              <w:marBottom w:val="27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75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5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75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757129">
                          <w:marLeft w:val="0"/>
                          <w:marRight w:val="0"/>
                          <w:marTop w:val="103"/>
                          <w:marBottom w:val="103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400757155">
                              <w:marLeft w:val="0"/>
                              <w:marRight w:val="0"/>
                              <w:marTop w:val="103"/>
                              <w:marBottom w:val="103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40075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757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DDD"/>
                                        <w:left w:val="none" w:sz="0" w:space="0" w:color="auto"/>
                                        <w:bottom w:val="single" w:sz="6" w:space="0" w:color="DDDDDD"/>
                                        <w:right w:val="none" w:sz="0" w:space="0" w:color="auto"/>
                                      </w:divBdr>
                                      <w:divsChild>
                                        <w:div w:id="400757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757133">
                                              <w:marLeft w:val="0"/>
                                              <w:marRight w:val="0"/>
                                              <w:marTop w:val="0"/>
                                              <w:marBottom w:val="27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757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75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7134">
              <w:marLeft w:val="-274"/>
              <w:marRight w:val="-2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5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757128">
                      <w:marLeft w:val="0"/>
                      <w:marRight w:val="0"/>
                      <w:marTop w:val="0"/>
                      <w:marBottom w:val="2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1772</Words>
  <Characters>13065</Characters>
  <Application>Microsoft Office Word</Application>
  <DocSecurity>0</DocSecurity>
  <Lines>108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infokab0</dc:creator>
  <cp:lastModifiedBy>Device</cp:lastModifiedBy>
  <cp:revision>3</cp:revision>
  <cp:lastPrinted>2019-10-21T11:12:00Z</cp:lastPrinted>
  <dcterms:created xsi:type="dcterms:W3CDTF">2023-12-01T16:36:00Z</dcterms:created>
  <dcterms:modified xsi:type="dcterms:W3CDTF">2024-02-21T17:55:00Z</dcterms:modified>
</cp:coreProperties>
</file>